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E0B87" w14:textId="77777777" w:rsidR="00EB37E5" w:rsidRPr="004412D5" w:rsidRDefault="00DC007B" w:rsidP="00F538C7">
      <w:pPr>
        <w:pStyle w:val="Heading1"/>
        <w:rPr>
          <w:rFonts w:asciiTheme="minorBidi" w:hAnsiTheme="minorBidi" w:cstheme="minorBidi"/>
          <w:color w:val="0070C0"/>
        </w:rPr>
      </w:pPr>
      <w:bookmarkStart w:id="0" w:name="INTD_305_–_Supplemental_Instruction"/>
      <w:bookmarkEnd w:id="0"/>
      <w:r w:rsidRPr="004412D5">
        <w:rPr>
          <w:rFonts w:asciiTheme="minorBidi" w:hAnsiTheme="minorBidi" w:cstheme="minorBidi"/>
          <w:color w:val="0070C0"/>
        </w:rPr>
        <w:t>INTD</w:t>
      </w:r>
      <w:r w:rsidRPr="004412D5">
        <w:rPr>
          <w:rFonts w:asciiTheme="minorBidi" w:hAnsiTheme="minorBidi" w:cstheme="minorBidi"/>
          <w:color w:val="0070C0"/>
          <w:spacing w:val="-6"/>
        </w:rPr>
        <w:t xml:space="preserve"> </w:t>
      </w:r>
      <w:r w:rsidRPr="004412D5">
        <w:rPr>
          <w:rFonts w:asciiTheme="minorBidi" w:hAnsiTheme="minorBidi" w:cstheme="minorBidi"/>
          <w:color w:val="0070C0"/>
        </w:rPr>
        <w:t>305</w:t>
      </w:r>
      <w:r w:rsidRPr="004412D5">
        <w:rPr>
          <w:rFonts w:asciiTheme="minorBidi" w:hAnsiTheme="minorBidi" w:cstheme="minorBidi"/>
          <w:color w:val="0070C0"/>
          <w:spacing w:val="-4"/>
        </w:rPr>
        <w:t xml:space="preserve"> </w:t>
      </w:r>
      <w:r w:rsidRPr="004412D5">
        <w:rPr>
          <w:rFonts w:asciiTheme="minorBidi" w:hAnsiTheme="minorBidi" w:cstheme="minorBidi"/>
          <w:color w:val="0070C0"/>
        </w:rPr>
        <w:t>–</w:t>
      </w:r>
      <w:r w:rsidRPr="004412D5">
        <w:rPr>
          <w:rFonts w:asciiTheme="minorBidi" w:hAnsiTheme="minorBidi" w:cstheme="minorBidi"/>
          <w:color w:val="0070C0"/>
          <w:spacing w:val="-1"/>
        </w:rPr>
        <w:t xml:space="preserve"> </w:t>
      </w:r>
      <w:r w:rsidRPr="004412D5">
        <w:rPr>
          <w:rFonts w:asciiTheme="minorBidi" w:hAnsiTheme="minorBidi" w:cstheme="minorBidi"/>
          <w:color w:val="0070C0"/>
        </w:rPr>
        <w:t>Supplemental</w:t>
      </w:r>
      <w:r w:rsidRPr="004412D5">
        <w:rPr>
          <w:rFonts w:asciiTheme="minorBidi" w:hAnsiTheme="minorBidi" w:cstheme="minorBidi"/>
          <w:color w:val="0070C0"/>
          <w:spacing w:val="-3"/>
        </w:rPr>
        <w:t xml:space="preserve"> </w:t>
      </w:r>
      <w:r w:rsidRPr="004412D5">
        <w:rPr>
          <w:rFonts w:asciiTheme="minorBidi" w:hAnsiTheme="minorBidi" w:cstheme="minorBidi"/>
          <w:color w:val="0070C0"/>
          <w:spacing w:val="-2"/>
        </w:rPr>
        <w:t>Instruction</w:t>
      </w:r>
    </w:p>
    <w:p w14:paraId="461E0B88" w14:textId="77777777" w:rsidR="00EB37E5" w:rsidRPr="004412D5" w:rsidRDefault="00DC007B" w:rsidP="00D2768F">
      <w:pPr>
        <w:spacing w:before="323" w:line="276" w:lineRule="auto"/>
        <w:ind w:left="3796" w:right="3430" w:firstLine="808"/>
        <w:rPr>
          <w:rFonts w:asciiTheme="minorBidi" w:hAnsiTheme="minorBidi" w:cstheme="minorBidi"/>
          <w:b/>
          <w:sz w:val="28"/>
        </w:rPr>
      </w:pPr>
      <w:r w:rsidRPr="004412D5">
        <w:rPr>
          <w:rFonts w:asciiTheme="minorBidi" w:hAnsiTheme="minorBidi" w:cstheme="minorBidi"/>
          <w:b/>
          <w:sz w:val="28"/>
        </w:rPr>
        <w:t>Spring 2025 COURSE</w:t>
      </w:r>
      <w:r w:rsidRPr="004412D5">
        <w:rPr>
          <w:rFonts w:asciiTheme="minorBidi" w:hAnsiTheme="minorBidi" w:cstheme="minorBidi"/>
          <w:b/>
          <w:spacing w:val="-20"/>
          <w:sz w:val="28"/>
        </w:rPr>
        <w:t xml:space="preserve"> </w:t>
      </w:r>
      <w:r w:rsidRPr="004412D5">
        <w:rPr>
          <w:rFonts w:asciiTheme="minorBidi" w:hAnsiTheme="minorBidi" w:cstheme="minorBidi"/>
          <w:b/>
          <w:sz w:val="28"/>
        </w:rPr>
        <w:t>INSTRUCTOR:</w:t>
      </w:r>
    </w:p>
    <w:p w14:paraId="461E0B89" w14:textId="77777777" w:rsidR="00EB37E5" w:rsidRPr="004412D5" w:rsidRDefault="00DC007B" w:rsidP="00D2768F">
      <w:pPr>
        <w:spacing w:line="276" w:lineRule="auto"/>
        <w:ind w:left="2" w:right="2"/>
        <w:jc w:val="center"/>
        <w:rPr>
          <w:rFonts w:asciiTheme="minorBidi" w:hAnsiTheme="minorBidi" w:cstheme="minorBidi"/>
          <w:b/>
          <w:sz w:val="28"/>
          <w:lang w:val="de-DE"/>
        </w:rPr>
      </w:pPr>
      <w:r w:rsidRPr="004412D5">
        <w:rPr>
          <w:rFonts w:asciiTheme="minorBidi" w:hAnsiTheme="minorBidi" w:cstheme="minorBidi"/>
          <w:b/>
          <w:sz w:val="28"/>
          <w:lang w:val="de-DE"/>
        </w:rPr>
        <w:t>Robert</w:t>
      </w:r>
      <w:r w:rsidRPr="004412D5">
        <w:rPr>
          <w:rFonts w:asciiTheme="minorBidi" w:hAnsiTheme="minorBidi" w:cstheme="minorBidi"/>
          <w:b/>
          <w:spacing w:val="-6"/>
          <w:sz w:val="28"/>
          <w:lang w:val="de-DE"/>
        </w:rPr>
        <w:t xml:space="preserve"> </w:t>
      </w:r>
      <w:r w:rsidRPr="004412D5">
        <w:rPr>
          <w:rFonts w:asciiTheme="minorBidi" w:hAnsiTheme="minorBidi" w:cstheme="minorBidi"/>
          <w:b/>
          <w:sz w:val="28"/>
          <w:lang w:val="de-DE"/>
        </w:rPr>
        <w:t>Feissner</w:t>
      </w:r>
      <w:r w:rsidRPr="004412D5">
        <w:rPr>
          <w:rFonts w:asciiTheme="minorBidi" w:hAnsiTheme="minorBidi" w:cstheme="minorBidi"/>
          <w:b/>
          <w:spacing w:val="-2"/>
          <w:sz w:val="28"/>
          <w:lang w:val="de-DE"/>
        </w:rPr>
        <w:t xml:space="preserve"> </w:t>
      </w:r>
      <w:hyperlink r:id="rId5">
        <w:r w:rsidRPr="004412D5">
          <w:rPr>
            <w:rFonts w:asciiTheme="minorBidi" w:hAnsiTheme="minorBidi" w:cstheme="minorBidi"/>
            <w:b/>
            <w:spacing w:val="-2"/>
            <w:sz w:val="28"/>
            <w:lang w:val="de-DE"/>
          </w:rPr>
          <w:t>(feissner@geneseo.edu)</w:t>
        </w:r>
      </w:hyperlink>
    </w:p>
    <w:p w14:paraId="461E0B8A" w14:textId="77777777" w:rsidR="00EB37E5" w:rsidRPr="004412D5" w:rsidRDefault="00DC007B" w:rsidP="00D2768F">
      <w:pPr>
        <w:spacing w:line="276" w:lineRule="auto"/>
        <w:ind w:left="2" w:right="2"/>
        <w:jc w:val="center"/>
        <w:rPr>
          <w:rFonts w:asciiTheme="minorBidi" w:hAnsiTheme="minorBidi" w:cstheme="minorBidi"/>
          <w:b/>
          <w:sz w:val="28"/>
        </w:rPr>
      </w:pPr>
      <w:r w:rsidRPr="004412D5">
        <w:rPr>
          <w:rFonts w:asciiTheme="minorBidi" w:hAnsiTheme="minorBidi" w:cstheme="minorBidi"/>
          <w:b/>
          <w:sz w:val="28"/>
        </w:rPr>
        <w:t>ISC</w:t>
      </w:r>
      <w:r w:rsidRPr="004412D5">
        <w:rPr>
          <w:rFonts w:asciiTheme="minorBidi" w:hAnsiTheme="minorBidi" w:cstheme="minorBidi"/>
          <w:b/>
          <w:spacing w:val="-5"/>
          <w:sz w:val="28"/>
        </w:rPr>
        <w:t xml:space="preserve"> </w:t>
      </w:r>
      <w:r w:rsidRPr="004412D5">
        <w:rPr>
          <w:rFonts w:asciiTheme="minorBidi" w:hAnsiTheme="minorBidi" w:cstheme="minorBidi"/>
          <w:b/>
          <w:sz w:val="28"/>
        </w:rPr>
        <w:t>356,</w:t>
      </w:r>
      <w:r w:rsidRPr="004412D5">
        <w:rPr>
          <w:rFonts w:asciiTheme="minorBidi" w:hAnsiTheme="minorBidi" w:cstheme="minorBidi"/>
          <w:b/>
          <w:spacing w:val="-7"/>
          <w:sz w:val="28"/>
        </w:rPr>
        <w:t xml:space="preserve"> </w:t>
      </w:r>
      <w:r w:rsidRPr="004412D5">
        <w:rPr>
          <w:rFonts w:asciiTheme="minorBidi" w:hAnsiTheme="minorBidi" w:cstheme="minorBidi"/>
          <w:b/>
          <w:sz w:val="28"/>
        </w:rPr>
        <w:t>phone</w:t>
      </w:r>
      <w:r w:rsidRPr="004412D5">
        <w:rPr>
          <w:rFonts w:asciiTheme="minorBidi" w:hAnsiTheme="minorBidi" w:cstheme="minorBidi"/>
          <w:b/>
          <w:spacing w:val="-5"/>
          <w:sz w:val="28"/>
        </w:rPr>
        <w:t xml:space="preserve"> </w:t>
      </w:r>
      <w:r w:rsidRPr="004412D5">
        <w:rPr>
          <w:rFonts w:asciiTheme="minorBidi" w:hAnsiTheme="minorBidi" w:cstheme="minorBidi"/>
          <w:b/>
          <w:sz w:val="28"/>
        </w:rPr>
        <w:t>585-245-</w:t>
      </w:r>
      <w:r w:rsidRPr="004412D5">
        <w:rPr>
          <w:rFonts w:asciiTheme="minorBidi" w:hAnsiTheme="minorBidi" w:cstheme="minorBidi"/>
          <w:b/>
          <w:spacing w:val="-4"/>
          <w:sz w:val="28"/>
        </w:rPr>
        <w:t>5022</w:t>
      </w:r>
    </w:p>
    <w:p w14:paraId="461E0B8B" w14:textId="4E4616F8" w:rsidR="00EB37E5" w:rsidRPr="004412D5" w:rsidRDefault="00D2768F" w:rsidP="00D2768F">
      <w:pPr>
        <w:spacing w:line="276" w:lineRule="auto"/>
        <w:ind w:left="2" w:right="1"/>
        <w:jc w:val="center"/>
        <w:rPr>
          <w:rFonts w:asciiTheme="minorBidi" w:hAnsiTheme="minorBidi" w:cstheme="minorBidi"/>
          <w:b/>
          <w:sz w:val="28"/>
        </w:rPr>
      </w:pPr>
      <w:r w:rsidRPr="004412D5">
        <w:rPr>
          <w:rFonts w:asciiTheme="minorBidi" w:hAnsiTheme="minorBidi" w:cstheme="minorBidi"/>
          <w:b/>
          <w:sz w:val="28"/>
        </w:rPr>
        <w:t>O</w:t>
      </w:r>
      <w:r w:rsidR="00DC007B" w:rsidRPr="004412D5">
        <w:rPr>
          <w:rFonts w:asciiTheme="minorBidi" w:hAnsiTheme="minorBidi" w:cstheme="minorBidi"/>
          <w:b/>
          <w:sz w:val="28"/>
        </w:rPr>
        <w:t>ffice</w:t>
      </w:r>
      <w:r w:rsidR="00DC007B" w:rsidRPr="004412D5">
        <w:rPr>
          <w:rFonts w:asciiTheme="minorBidi" w:hAnsiTheme="minorBidi" w:cstheme="minorBidi"/>
          <w:b/>
          <w:spacing w:val="-6"/>
          <w:sz w:val="28"/>
        </w:rPr>
        <w:t xml:space="preserve"> </w:t>
      </w:r>
      <w:r w:rsidR="00DC007B" w:rsidRPr="004412D5">
        <w:rPr>
          <w:rFonts w:asciiTheme="minorBidi" w:hAnsiTheme="minorBidi" w:cstheme="minorBidi"/>
          <w:b/>
          <w:sz w:val="28"/>
        </w:rPr>
        <w:t>hours:</w:t>
      </w:r>
      <w:r w:rsidR="00DC007B" w:rsidRPr="004412D5">
        <w:rPr>
          <w:rFonts w:asciiTheme="minorBidi" w:hAnsiTheme="minorBidi" w:cstheme="minorBidi"/>
          <w:b/>
          <w:spacing w:val="-4"/>
          <w:sz w:val="28"/>
        </w:rPr>
        <w:t xml:space="preserve"> </w:t>
      </w:r>
      <w:r w:rsidR="00DC007B" w:rsidRPr="004412D5">
        <w:rPr>
          <w:rFonts w:asciiTheme="minorBidi" w:hAnsiTheme="minorBidi" w:cstheme="minorBidi"/>
          <w:b/>
          <w:sz w:val="28"/>
        </w:rPr>
        <w:t>whenever</w:t>
      </w:r>
      <w:r w:rsidR="00DC007B" w:rsidRPr="004412D5">
        <w:rPr>
          <w:rFonts w:asciiTheme="minorBidi" w:hAnsiTheme="minorBidi" w:cstheme="minorBidi"/>
          <w:b/>
          <w:spacing w:val="-1"/>
          <w:sz w:val="28"/>
        </w:rPr>
        <w:t xml:space="preserve"> </w:t>
      </w:r>
      <w:r w:rsidR="00DC007B" w:rsidRPr="004412D5">
        <w:rPr>
          <w:rFonts w:asciiTheme="minorBidi" w:hAnsiTheme="minorBidi" w:cstheme="minorBidi"/>
          <w:b/>
          <w:sz w:val="28"/>
        </w:rPr>
        <w:t>my</w:t>
      </w:r>
      <w:r w:rsidR="00DC007B" w:rsidRPr="004412D5">
        <w:rPr>
          <w:rFonts w:asciiTheme="minorBidi" w:hAnsiTheme="minorBidi" w:cstheme="minorBidi"/>
          <w:b/>
          <w:spacing w:val="-5"/>
          <w:sz w:val="28"/>
        </w:rPr>
        <w:t xml:space="preserve"> </w:t>
      </w:r>
      <w:r w:rsidR="00DC007B" w:rsidRPr="004412D5">
        <w:rPr>
          <w:rFonts w:asciiTheme="minorBidi" w:hAnsiTheme="minorBidi" w:cstheme="minorBidi"/>
          <w:b/>
          <w:sz w:val="28"/>
        </w:rPr>
        <w:t>door</w:t>
      </w:r>
      <w:r w:rsidR="00DC007B" w:rsidRPr="004412D5">
        <w:rPr>
          <w:rFonts w:asciiTheme="minorBidi" w:hAnsiTheme="minorBidi" w:cstheme="minorBidi"/>
          <w:b/>
          <w:spacing w:val="-3"/>
          <w:sz w:val="28"/>
        </w:rPr>
        <w:t xml:space="preserve"> </w:t>
      </w:r>
      <w:r w:rsidR="00DC007B" w:rsidRPr="004412D5">
        <w:rPr>
          <w:rFonts w:asciiTheme="minorBidi" w:hAnsiTheme="minorBidi" w:cstheme="minorBidi"/>
          <w:b/>
          <w:sz w:val="28"/>
        </w:rPr>
        <w:t>is</w:t>
      </w:r>
      <w:r w:rsidR="00DC007B" w:rsidRPr="004412D5">
        <w:rPr>
          <w:rFonts w:asciiTheme="minorBidi" w:hAnsiTheme="minorBidi" w:cstheme="minorBidi"/>
          <w:b/>
          <w:spacing w:val="-7"/>
          <w:sz w:val="28"/>
        </w:rPr>
        <w:t xml:space="preserve"> </w:t>
      </w:r>
      <w:r w:rsidR="00DC007B" w:rsidRPr="004412D5">
        <w:rPr>
          <w:rFonts w:asciiTheme="minorBidi" w:hAnsiTheme="minorBidi" w:cstheme="minorBidi"/>
          <w:b/>
          <w:spacing w:val="-4"/>
          <w:sz w:val="28"/>
        </w:rPr>
        <w:t>open!</w:t>
      </w:r>
    </w:p>
    <w:p w14:paraId="461E0B8C" w14:textId="77777777" w:rsidR="00EB37E5" w:rsidRPr="004412D5" w:rsidRDefault="00DC007B" w:rsidP="00D2768F">
      <w:pPr>
        <w:pStyle w:val="Heading2"/>
        <w:spacing w:before="242" w:line="276" w:lineRule="auto"/>
        <w:rPr>
          <w:rFonts w:asciiTheme="minorBidi" w:hAnsiTheme="minorBidi" w:cstheme="minorBidi"/>
        </w:rPr>
      </w:pPr>
      <w:bookmarkStart w:id="1" w:name="Course_description_&amp;_Teaching_Philosophy"/>
      <w:bookmarkEnd w:id="1"/>
      <w:r w:rsidRPr="004412D5">
        <w:rPr>
          <w:rFonts w:asciiTheme="minorBidi" w:hAnsiTheme="minorBidi" w:cstheme="minorBidi"/>
          <w:color w:val="365F91"/>
        </w:rPr>
        <w:t>Course</w:t>
      </w:r>
      <w:r w:rsidRPr="004412D5">
        <w:rPr>
          <w:rFonts w:asciiTheme="minorBidi" w:hAnsiTheme="minorBidi" w:cstheme="minorBidi"/>
          <w:color w:val="365F91"/>
          <w:spacing w:val="-6"/>
        </w:rPr>
        <w:t xml:space="preserve"> </w:t>
      </w:r>
      <w:r w:rsidRPr="004412D5">
        <w:rPr>
          <w:rFonts w:asciiTheme="minorBidi" w:hAnsiTheme="minorBidi" w:cstheme="minorBidi"/>
          <w:color w:val="365F91"/>
        </w:rPr>
        <w:t>description</w:t>
      </w:r>
      <w:r w:rsidRPr="004412D5">
        <w:rPr>
          <w:rFonts w:asciiTheme="minorBidi" w:hAnsiTheme="minorBidi" w:cstheme="minorBidi"/>
          <w:color w:val="365F91"/>
          <w:spacing w:val="-4"/>
        </w:rPr>
        <w:t xml:space="preserve"> </w:t>
      </w:r>
      <w:r w:rsidRPr="004412D5">
        <w:rPr>
          <w:rFonts w:asciiTheme="minorBidi" w:hAnsiTheme="minorBidi" w:cstheme="minorBidi"/>
          <w:color w:val="365F91"/>
        </w:rPr>
        <w:t>&amp;</w:t>
      </w:r>
      <w:r w:rsidRPr="004412D5">
        <w:rPr>
          <w:rFonts w:asciiTheme="minorBidi" w:hAnsiTheme="minorBidi" w:cstheme="minorBidi"/>
          <w:color w:val="365F91"/>
          <w:spacing w:val="-4"/>
        </w:rPr>
        <w:t xml:space="preserve"> </w:t>
      </w:r>
      <w:r w:rsidRPr="004412D5">
        <w:rPr>
          <w:rFonts w:asciiTheme="minorBidi" w:hAnsiTheme="minorBidi" w:cstheme="minorBidi"/>
          <w:color w:val="365F91"/>
        </w:rPr>
        <w:t>Teaching</w:t>
      </w:r>
      <w:r w:rsidRPr="004412D5">
        <w:rPr>
          <w:rFonts w:asciiTheme="minorBidi" w:hAnsiTheme="minorBidi" w:cstheme="minorBidi"/>
          <w:color w:val="365F91"/>
          <w:spacing w:val="-5"/>
        </w:rPr>
        <w:t xml:space="preserve"> </w:t>
      </w:r>
      <w:r w:rsidRPr="004412D5">
        <w:rPr>
          <w:rFonts w:asciiTheme="minorBidi" w:hAnsiTheme="minorBidi" w:cstheme="minorBidi"/>
          <w:color w:val="365F91"/>
          <w:spacing w:val="-2"/>
        </w:rPr>
        <w:t>Philosophy:</w:t>
      </w:r>
    </w:p>
    <w:p w14:paraId="461E0B8D" w14:textId="77777777" w:rsidR="00EB37E5" w:rsidRPr="004412D5" w:rsidRDefault="00DC007B" w:rsidP="00A37F84">
      <w:pPr>
        <w:pStyle w:val="BodyText"/>
        <w:spacing w:line="276" w:lineRule="auto"/>
        <w:ind w:right="53"/>
        <w:rPr>
          <w:rFonts w:asciiTheme="minorBidi" w:hAnsiTheme="minorBidi" w:cstheme="minorBidi"/>
        </w:rPr>
      </w:pPr>
      <w:r w:rsidRPr="004412D5">
        <w:rPr>
          <w:rFonts w:asciiTheme="minorBidi" w:hAnsiTheme="minorBidi" w:cstheme="minorBidi"/>
        </w:rPr>
        <w:t xml:space="preserve">Students enrolled in INTD 305: Supplemental </w:t>
      </w:r>
      <w:proofErr w:type="gramStart"/>
      <w:r w:rsidRPr="004412D5">
        <w:rPr>
          <w:rFonts w:asciiTheme="minorBidi" w:hAnsiTheme="minorBidi" w:cstheme="minorBidi"/>
        </w:rPr>
        <w:t>Instruction,</w:t>
      </w:r>
      <w:proofErr w:type="gramEnd"/>
      <w:r w:rsidRPr="004412D5">
        <w:rPr>
          <w:rFonts w:asciiTheme="minorBidi" w:hAnsiTheme="minorBidi" w:cstheme="minorBidi"/>
        </w:rPr>
        <w:t xml:space="preserve"> will earn two credits.</w:t>
      </w:r>
      <w:r w:rsidRPr="004412D5">
        <w:rPr>
          <w:rFonts w:asciiTheme="minorBidi" w:hAnsiTheme="minorBidi" w:cstheme="minorBidi"/>
          <w:spacing w:val="40"/>
        </w:rPr>
        <w:t xml:space="preserve"> </w:t>
      </w:r>
      <w:r w:rsidRPr="004412D5">
        <w:rPr>
          <w:rFonts w:asciiTheme="minorBidi" w:hAnsiTheme="minorBidi" w:cstheme="minorBidi"/>
        </w:rPr>
        <w:t>This course will provide</w:t>
      </w:r>
      <w:r w:rsidRPr="004412D5">
        <w:rPr>
          <w:rFonts w:asciiTheme="minorBidi" w:hAnsiTheme="minorBidi" w:cstheme="minorBidi"/>
          <w:spacing w:val="-4"/>
        </w:rPr>
        <w:t xml:space="preserve"> </w:t>
      </w:r>
      <w:r w:rsidRPr="004412D5">
        <w:rPr>
          <w:rFonts w:asciiTheme="minorBidi" w:hAnsiTheme="minorBidi" w:cstheme="minorBidi"/>
        </w:rPr>
        <w:t>a</w:t>
      </w:r>
      <w:r w:rsidRPr="004412D5">
        <w:rPr>
          <w:rFonts w:asciiTheme="minorBidi" w:hAnsiTheme="minorBidi" w:cstheme="minorBidi"/>
          <w:spacing w:val="-4"/>
        </w:rPr>
        <w:t xml:space="preserve"> </w:t>
      </w:r>
      <w:r w:rsidRPr="004412D5">
        <w:rPr>
          <w:rFonts w:asciiTheme="minorBidi" w:hAnsiTheme="minorBidi" w:cstheme="minorBidi"/>
        </w:rPr>
        <w:t>framework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for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preparing</w:t>
      </w:r>
      <w:r w:rsidRPr="004412D5">
        <w:rPr>
          <w:rFonts w:asciiTheme="minorBidi" w:hAnsiTheme="minorBidi" w:cstheme="minorBidi"/>
          <w:spacing w:val="-1"/>
        </w:rPr>
        <w:t xml:space="preserve"> </w:t>
      </w:r>
      <w:r w:rsidRPr="004412D5">
        <w:rPr>
          <w:rFonts w:asciiTheme="minorBidi" w:hAnsiTheme="minorBidi" w:cstheme="minorBidi"/>
        </w:rPr>
        <w:t>and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leading</w:t>
      </w:r>
      <w:r w:rsidRPr="004412D5">
        <w:rPr>
          <w:rFonts w:asciiTheme="minorBidi" w:hAnsiTheme="minorBidi" w:cstheme="minorBidi"/>
          <w:spacing w:val="-4"/>
        </w:rPr>
        <w:t xml:space="preserve"> </w:t>
      </w:r>
      <w:r w:rsidRPr="004412D5">
        <w:rPr>
          <w:rFonts w:asciiTheme="minorBidi" w:hAnsiTheme="minorBidi" w:cstheme="minorBidi"/>
        </w:rPr>
        <w:t>Supplemental</w:t>
      </w:r>
      <w:r w:rsidRPr="004412D5">
        <w:rPr>
          <w:rFonts w:asciiTheme="minorBidi" w:hAnsiTheme="minorBidi" w:cstheme="minorBidi"/>
          <w:spacing w:val="-1"/>
        </w:rPr>
        <w:t xml:space="preserve"> </w:t>
      </w:r>
      <w:r w:rsidRPr="004412D5">
        <w:rPr>
          <w:rFonts w:asciiTheme="minorBidi" w:hAnsiTheme="minorBidi" w:cstheme="minorBidi"/>
        </w:rPr>
        <w:t>Instruction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(SI)</w:t>
      </w:r>
      <w:r w:rsidRPr="004412D5">
        <w:rPr>
          <w:rFonts w:asciiTheme="minorBidi" w:hAnsiTheme="minorBidi" w:cstheme="minorBidi"/>
          <w:spacing w:val="-4"/>
        </w:rPr>
        <w:t xml:space="preserve"> </w:t>
      </w:r>
      <w:r w:rsidRPr="004412D5">
        <w:rPr>
          <w:rFonts w:asciiTheme="minorBidi" w:hAnsiTheme="minorBidi" w:cstheme="minorBidi"/>
        </w:rPr>
        <w:t>workshops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in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introductory STEM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classes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at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Geneseo.</w:t>
      </w:r>
      <w:r w:rsidRPr="004412D5">
        <w:rPr>
          <w:rFonts w:asciiTheme="minorBidi" w:hAnsiTheme="minorBidi" w:cstheme="minorBidi"/>
          <w:spacing w:val="40"/>
        </w:rPr>
        <w:t xml:space="preserve"> </w:t>
      </w:r>
      <w:r w:rsidRPr="004412D5">
        <w:rPr>
          <w:rFonts w:asciiTheme="minorBidi" w:hAnsiTheme="minorBidi" w:cstheme="minorBidi"/>
        </w:rPr>
        <w:t>Discussions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will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reflect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upon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and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model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appropriate</w:t>
      </w:r>
      <w:r w:rsidRPr="004412D5">
        <w:rPr>
          <w:rFonts w:asciiTheme="minorBidi" w:hAnsiTheme="minorBidi" w:cstheme="minorBidi"/>
          <w:spacing w:val="-4"/>
        </w:rPr>
        <w:t xml:space="preserve"> </w:t>
      </w:r>
      <w:r w:rsidRPr="004412D5">
        <w:rPr>
          <w:rFonts w:asciiTheme="minorBidi" w:hAnsiTheme="minorBidi" w:cstheme="minorBidi"/>
        </w:rPr>
        <w:t>instructional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techniques for use in SI sessions.</w:t>
      </w:r>
      <w:r w:rsidRPr="004412D5">
        <w:rPr>
          <w:rFonts w:asciiTheme="minorBidi" w:hAnsiTheme="minorBidi" w:cstheme="minorBidi"/>
          <w:spacing w:val="40"/>
        </w:rPr>
        <w:t xml:space="preserve"> </w:t>
      </w:r>
      <w:r w:rsidRPr="004412D5">
        <w:rPr>
          <w:rFonts w:asciiTheme="minorBidi" w:hAnsiTheme="minorBidi" w:cstheme="minorBidi"/>
        </w:rPr>
        <w:t xml:space="preserve">In addition, through </w:t>
      </w:r>
      <w:proofErr w:type="gramStart"/>
      <w:r w:rsidRPr="004412D5">
        <w:rPr>
          <w:rFonts w:asciiTheme="minorBidi" w:hAnsiTheme="minorBidi" w:cstheme="minorBidi"/>
        </w:rPr>
        <w:t>readings</w:t>
      </w:r>
      <w:proofErr w:type="gramEnd"/>
      <w:r w:rsidRPr="004412D5">
        <w:rPr>
          <w:rFonts w:asciiTheme="minorBidi" w:hAnsiTheme="minorBidi" w:cstheme="minorBidi"/>
        </w:rPr>
        <w:t xml:space="preserve"> and class discussion, we will explore relevant </w:t>
      </w:r>
      <w:bookmarkStart w:id="2" w:name="Course_Goals:"/>
      <w:bookmarkEnd w:id="2"/>
      <w:r w:rsidRPr="004412D5">
        <w:rPr>
          <w:rFonts w:asciiTheme="minorBidi" w:hAnsiTheme="minorBidi" w:cstheme="minorBidi"/>
        </w:rPr>
        <w:t>pedagogical issues.</w:t>
      </w:r>
    </w:p>
    <w:p w14:paraId="461E0B8E" w14:textId="77777777" w:rsidR="00EB37E5" w:rsidRPr="004412D5" w:rsidRDefault="00DC007B" w:rsidP="00A37F84">
      <w:pPr>
        <w:pStyle w:val="Heading2"/>
        <w:spacing w:line="276" w:lineRule="auto"/>
        <w:rPr>
          <w:rFonts w:asciiTheme="minorBidi" w:hAnsiTheme="minorBidi" w:cstheme="minorBidi"/>
        </w:rPr>
      </w:pPr>
      <w:r w:rsidRPr="004412D5">
        <w:rPr>
          <w:rFonts w:asciiTheme="minorBidi" w:hAnsiTheme="minorBidi" w:cstheme="minorBidi"/>
          <w:color w:val="365F91"/>
        </w:rPr>
        <w:t>Course</w:t>
      </w:r>
      <w:r w:rsidRPr="004412D5">
        <w:rPr>
          <w:rFonts w:asciiTheme="minorBidi" w:hAnsiTheme="minorBidi" w:cstheme="minorBidi"/>
          <w:color w:val="365F91"/>
          <w:spacing w:val="-5"/>
        </w:rPr>
        <w:t xml:space="preserve"> </w:t>
      </w:r>
      <w:r w:rsidRPr="004412D5">
        <w:rPr>
          <w:rFonts w:asciiTheme="minorBidi" w:hAnsiTheme="minorBidi" w:cstheme="minorBidi"/>
          <w:color w:val="365F91"/>
          <w:spacing w:val="-2"/>
        </w:rPr>
        <w:t>Goals:</w:t>
      </w:r>
    </w:p>
    <w:p w14:paraId="461E0B8F" w14:textId="77777777" w:rsidR="00EB37E5" w:rsidRPr="004412D5" w:rsidRDefault="00DC007B" w:rsidP="00A37F84">
      <w:pPr>
        <w:pStyle w:val="BodyText"/>
        <w:spacing w:line="276" w:lineRule="auto"/>
        <w:rPr>
          <w:rFonts w:asciiTheme="minorBidi" w:hAnsiTheme="minorBidi" w:cstheme="minorBidi"/>
        </w:rPr>
      </w:pPr>
      <w:r w:rsidRPr="004412D5">
        <w:rPr>
          <w:rFonts w:asciiTheme="minorBidi" w:hAnsiTheme="minorBidi" w:cstheme="minorBidi"/>
        </w:rPr>
        <w:t>This course has two major objectives; the primary objective is to model, facilitate, teach, and review concepts and content from your placement course via direct instruction.</w:t>
      </w:r>
      <w:r w:rsidRPr="004412D5">
        <w:rPr>
          <w:rFonts w:asciiTheme="minorBidi" w:hAnsiTheme="minorBidi" w:cstheme="minorBidi"/>
          <w:spacing w:val="40"/>
        </w:rPr>
        <w:t xml:space="preserve"> </w:t>
      </w:r>
      <w:r w:rsidRPr="004412D5">
        <w:rPr>
          <w:rFonts w:asciiTheme="minorBidi" w:hAnsiTheme="minorBidi" w:cstheme="minorBidi"/>
        </w:rPr>
        <w:t>The second is to develop leadership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and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management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experience</w:t>
      </w:r>
      <w:r w:rsidRPr="004412D5">
        <w:rPr>
          <w:rFonts w:asciiTheme="minorBidi" w:hAnsiTheme="minorBidi" w:cstheme="minorBidi"/>
          <w:spacing w:val="-4"/>
        </w:rPr>
        <w:t xml:space="preserve"> </w:t>
      </w:r>
      <w:r w:rsidRPr="004412D5">
        <w:rPr>
          <w:rFonts w:asciiTheme="minorBidi" w:hAnsiTheme="minorBidi" w:cstheme="minorBidi"/>
        </w:rPr>
        <w:t>that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will</w:t>
      </w:r>
      <w:r w:rsidRPr="004412D5">
        <w:rPr>
          <w:rFonts w:asciiTheme="minorBidi" w:hAnsiTheme="minorBidi" w:cstheme="minorBidi"/>
          <w:spacing w:val="-1"/>
        </w:rPr>
        <w:t xml:space="preserve"> </w:t>
      </w:r>
      <w:r w:rsidRPr="004412D5">
        <w:rPr>
          <w:rFonts w:asciiTheme="minorBidi" w:hAnsiTheme="minorBidi" w:cstheme="minorBidi"/>
        </w:rPr>
        <w:t>make</w:t>
      </w:r>
      <w:r w:rsidRPr="004412D5">
        <w:rPr>
          <w:rFonts w:asciiTheme="minorBidi" w:hAnsiTheme="minorBidi" w:cstheme="minorBidi"/>
          <w:spacing w:val="-4"/>
        </w:rPr>
        <w:t xml:space="preserve"> </w:t>
      </w:r>
      <w:r w:rsidRPr="004412D5">
        <w:rPr>
          <w:rFonts w:asciiTheme="minorBidi" w:hAnsiTheme="minorBidi" w:cstheme="minorBidi"/>
        </w:rPr>
        <w:t>you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competitive</w:t>
      </w:r>
      <w:r w:rsidRPr="004412D5">
        <w:rPr>
          <w:rFonts w:asciiTheme="minorBidi" w:hAnsiTheme="minorBidi" w:cstheme="minorBidi"/>
          <w:spacing w:val="-4"/>
        </w:rPr>
        <w:t xml:space="preserve"> </w:t>
      </w:r>
      <w:r w:rsidRPr="004412D5">
        <w:rPr>
          <w:rFonts w:asciiTheme="minorBidi" w:hAnsiTheme="minorBidi" w:cstheme="minorBidi"/>
        </w:rPr>
        <w:t>for</w:t>
      </w:r>
      <w:r w:rsidRPr="004412D5">
        <w:rPr>
          <w:rFonts w:asciiTheme="minorBidi" w:hAnsiTheme="minorBidi" w:cstheme="minorBidi"/>
          <w:spacing w:val="-4"/>
        </w:rPr>
        <w:t xml:space="preserve"> </w:t>
      </w:r>
      <w:r w:rsidRPr="004412D5">
        <w:rPr>
          <w:rFonts w:asciiTheme="minorBidi" w:hAnsiTheme="minorBidi" w:cstheme="minorBidi"/>
        </w:rPr>
        <w:t>post-graduate</w:t>
      </w:r>
      <w:r w:rsidRPr="004412D5">
        <w:rPr>
          <w:rFonts w:asciiTheme="minorBidi" w:hAnsiTheme="minorBidi" w:cstheme="minorBidi"/>
          <w:spacing w:val="-4"/>
        </w:rPr>
        <w:t xml:space="preserve"> </w:t>
      </w:r>
      <w:r w:rsidRPr="004412D5">
        <w:rPr>
          <w:rFonts w:asciiTheme="minorBidi" w:hAnsiTheme="minorBidi" w:cstheme="minorBidi"/>
        </w:rPr>
        <w:t>education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 xml:space="preserve">and </w:t>
      </w:r>
      <w:bookmarkStart w:id="3" w:name="Learning_Outcomes_for_INTD_305:"/>
      <w:bookmarkEnd w:id="3"/>
      <w:r w:rsidRPr="004412D5">
        <w:rPr>
          <w:rFonts w:asciiTheme="minorBidi" w:hAnsiTheme="minorBidi" w:cstheme="minorBidi"/>
        </w:rPr>
        <w:t>c</w:t>
      </w:r>
      <w:r w:rsidRPr="004412D5">
        <w:rPr>
          <w:rFonts w:asciiTheme="minorBidi" w:hAnsiTheme="minorBidi" w:cstheme="minorBidi"/>
        </w:rPr>
        <w:t>areer opportunities.</w:t>
      </w:r>
    </w:p>
    <w:p w14:paraId="461E0B90" w14:textId="77777777" w:rsidR="00EB37E5" w:rsidRPr="004412D5" w:rsidRDefault="00DC007B" w:rsidP="00A37F84">
      <w:pPr>
        <w:pStyle w:val="Heading2"/>
        <w:spacing w:line="276" w:lineRule="auto"/>
        <w:rPr>
          <w:rFonts w:asciiTheme="minorBidi" w:hAnsiTheme="minorBidi" w:cstheme="minorBidi"/>
        </w:rPr>
      </w:pPr>
      <w:r w:rsidRPr="004412D5">
        <w:rPr>
          <w:rFonts w:asciiTheme="minorBidi" w:hAnsiTheme="minorBidi" w:cstheme="minorBidi"/>
          <w:color w:val="365F91"/>
        </w:rPr>
        <w:t>Learning</w:t>
      </w:r>
      <w:r w:rsidRPr="004412D5">
        <w:rPr>
          <w:rFonts w:asciiTheme="minorBidi" w:hAnsiTheme="minorBidi" w:cstheme="minorBidi"/>
          <w:color w:val="365F91"/>
          <w:spacing w:val="-5"/>
        </w:rPr>
        <w:t xml:space="preserve"> </w:t>
      </w:r>
      <w:r w:rsidRPr="004412D5">
        <w:rPr>
          <w:rFonts w:asciiTheme="minorBidi" w:hAnsiTheme="minorBidi" w:cstheme="minorBidi"/>
          <w:color w:val="365F91"/>
        </w:rPr>
        <w:t>Outcomes</w:t>
      </w:r>
      <w:r w:rsidRPr="004412D5">
        <w:rPr>
          <w:rFonts w:asciiTheme="minorBidi" w:hAnsiTheme="minorBidi" w:cstheme="minorBidi"/>
          <w:color w:val="365F91"/>
          <w:spacing w:val="-4"/>
        </w:rPr>
        <w:t xml:space="preserve"> </w:t>
      </w:r>
      <w:r w:rsidRPr="004412D5">
        <w:rPr>
          <w:rFonts w:asciiTheme="minorBidi" w:hAnsiTheme="minorBidi" w:cstheme="minorBidi"/>
          <w:color w:val="365F91"/>
        </w:rPr>
        <w:t>for</w:t>
      </w:r>
      <w:r w:rsidRPr="004412D5">
        <w:rPr>
          <w:rFonts w:asciiTheme="minorBidi" w:hAnsiTheme="minorBidi" w:cstheme="minorBidi"/>
          <w:color w:val="365F91"/>
          <w:spacing w:val="-3"/>
        </w:rPr>
        <w:t xml:space="preserve"> </w:t>
      </w:r>
      <w:r w:rsidRPr="004412D5">
        <w:rPr>
          <w:rFonts w:asciiTheme="minorBidi" w:hAnsiTheme="minorBidi" w:cstheme="minorBidi"/>
          <w:color w:val="365F91"/>
        </w:rPr>
        <w:t>INTD</w:t>
      </w:r>
      <w:r w:rsidRPr="004412D5">
        <w:rPr>
          <w:rFonts w:asciiTheme="minorBidi" w:hAnsiTheme="minorBidi" w:cstheme="minorBidi"/>
          <w:color w:val="365F91"/>
          <w:spacing w:val="-3"/>
        </w:rPr>
        <w:t xml:space="preserve"> </w:t>
      </w:r>
      <w:r w:rsidRPr="004412D5">
        <w:rPr>
          <w:rFonts w:asciiTheme="minorBidi" w:hAnsiTheme="minorBidi" w:cstheme="minorBidi"/>
          <w:color w:val="365F91"/>
          <w:spacing w:val="-4"/>
        </w:rPr>
        <w:t>305:</w:t>
      </w:r>
    </w:p>
    <w:p w14:paraId="461E0B91" w14:textId="77777777" w:rsidR="00EB37E5" w:rsidRPr="004412D5" w:rsidRDefault="00DC007B" w:rsidP="00A37F84">
      <w:pPr>
        <w:pStyle w:val="BodyText"/>
        <w:spacing w:line="276" w:lineRule="auto"/>
        <w:rPr>
          <w:rFonts w:asciiTheme="minorBidi" w:hAnsiTheme="minorBidi" w:cstheme="minorBidi"/>
        </w:rPr>
      </w:pPr>
      <w:r w:rsidRPr="004412D5">
        <w:rPr>
          <w:rFonts w:asciiTheme="minorBidi" w:hAnsiTheme="minorBidi" w:cstheme="minorBidi"/>
        </w:rPr>
        <w:t>Upon</w:t>
      </w:r>
      <w:r w:rsidRPr="004412D5">
        <w:rPr>
          <w:rFonts w:asciiTheme="minorBidi" w:hAnsiTheme="minorBidi" w:cstheme="minorBidi"/>
          <w:spacing w:val="-4"/>
        </w:rPr>
        <w:t xml:space="preserve"> </w:t>
      </w:r>
      <w:r w:rsidRPr="004412D5">
        <w:rPr>
          <w:rFonts w:asciiTheme="minorBidi" w:hAnsiTheme="minorBidi" w:cstheme="minorBidi"/>
        </w:rPr>
        <w:t>completion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of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this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course,</w:t>
      </w:r>
      <w:r w:rsidRPr="004412D5">
        <w:rPr>
          <w:rFonts w:asciiTheme="minorBidi" w:hAnsiTheme="minorBidi" w:cstheme="minorBidi"/>
          <w:spacing w:val="-1"/>
        </w:rPr>
        <w:t xml:space="preserve"> </w:t>
      </w:r>
      <w:r w:rsidRPr="004412D5">
        <w:rPr>
          <w:rFonts w:asciiTheme="minorBidi" w:hAnsiTheme="minorBidi" w:cstheme="minorBidi"/>
        </w:rPr>
        <w:t>through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the</w:t>
      </w:r>
      <w:r w:rsidRPr="004412D5">
        <w:rPr>
          <w:rFonts w:asciiTheme="minorBidi" w:hAnsiTheme="minorBidi" w:cstheme="minorBidi"/>
          <w:spacing w:val="-1"/>
        </w:rPr>
        <w:t xml:space="preserve"> </w:t>
      </w:r>
      <w:r w:rsidRPr="004412D5">
        <w:rPr>
          <w:rFonts w:asciiTheme="minorBidi" w:hAnsiTheme="minorBidi" w:cstheme="minorBidi"/>
        </w:rPr>
        <w:t>evaluation</w:t>
      </w:r>
      <w:r w:rsidRPr="004412D5">
        <w:rPr>
          <w:rFonts w:asciiTheme="minorBidi" w:hAnsiTheme="minorBidi" w:cstheme="minorBidi"/>
          <w:spacing w:val="-1"/>
        </w:rPr>
        <w:t xml:space="preserve"> </w:t>
      </w:r>
      <w:r w:rsidRPr="004412D5">
        <w:rPr>
          <w:rFonts w:asciiTheme="minorBidi" w:hAnsiTheme="minorBidi" w:cstheme="minorBidi"/>
        </w:rPr>
        <w:t>methods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described</w:t>
      </w:r>
      <w:r w:rsidRPr="004412D5">
        <w:rPr>
          <w:rFonts w:asciiTheme="minorBidi" w:hAnsiTheme="minorBidi" w:cstheme="minorBidi"/>
          <w:spacing w:val="1"/>
        </w:rPr>
        <w:t xml:space="preserve"> </w:t>
      </w:r>
      <w:r w:rsidRPr="004412D5">
        <w:rPr>
          <w:rFonts w:asciiTheme="minorBidi" w:hAnsiTheme="minorBidi" w:cstheme="minorBidi"/>
        </w:rPr>
        <w:t>above,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students</w:t>
      </w:r>
      <w:r w:rsidRPr="004412D5">
        <w:rPr>
          <w:rFonts w:asciiTheme="minorBidi" w:hAnsiTheme="minorBidi" w:cstheme="minorBidi"/>
          <w:spacing w:val="-1"/>
        </w:rPr>
        <w:t xml:space="preserve"> </w:t>
      </w:r>
      <w:r w:rsidRPr="004412D5">
        <w:rPr>
          <w:rFonts w:asciiTheme="minorBidi" w:hAnsiTheme="minorBidi" w:cstheme="minorBidi"/>
          <w:spacing w:val="-2"/>
        </w:rPr>
        <w:t>will:</w:t>
      </w:r>
    </w:p>
    <w:p w14:paraId="461E0B92" w14:textId="77777777" w:rsidR="00EB37E5" w:rsidRPr="004412D5" w:rsidRDefault="00EB37E5" w:rsidP="00A37F84">
      <w:pPr>
        <w:pStyle w:val="BodyText"/>
        <w:spacing w:line="276" w:lineRule="auto"/>
        <w:rPr>
          <w:rFonts w:asciiTheme="minorBidi" w:hAnsiTheme="minorBidi" w:cstheme="minorBidi"/>
        </w:rPr>
      </w:pPr>
    </w:p>
    <w:p w14:paraId="461E0B93" w14:textId="77777777" w:rsidR="00EB37E5" w:rsidRPr="004412D5" w:rsidRDefault="00DC007B" w:rsidP="00A37F84">
      <w:pPr>
        <w:pStyle w:val="ListParagraph"/>
        <w:numPr>
          <w:ilvl w:val="0"/>
          <w:numId w:val="1"/>
        </w:numPr>
        <w:tabs>
          <w:tab w:val="left" w:pos="360"/>
        </w:tabs>
        <w:spacing w:line="276" w:lineRule="auto"/>
        <w:ind w:left="0" w:firstLine="0"/>
        <w:rPr>
          <w:rFonts w:asciiTheme="minorBidi" w:hAnsiTheme="minorBidi" w:cstheme="minorBidi"/>
          <w:sz w:val="24"/>
        </w:rPr>
      </w:pPr>
      <w:r w:rsidRPr="004412D5">
        <w:rPr>
          <w:rFonts w:asciiTheme="minorBidi" w:hAnsiTheme="minorBidi" w:cstheme="minorBidi"/>
          <w:sz w:val="24"/>
        </w:rPr>
        <w:t>Utilize</w:t>
      </w:r>
      <w:r w:rsidRPr="004412D5">
        <w:rPr>
          <w:rFonts w:asciiTheme="minorBidi" w:hAnsiTheme="minorBidi" w:cstheme="minorBidi"/>
          <w:spacing w:val="-4"/>
          <w:sz w:val="24"/>
        </w:rPr>
        <w:t xml:space="preserve"> </w:t>
      </w:r>
      <w:r w:rsidRPr="004412D5">
        <w:rPr>
          <w:rFonts w:asciiTheme="minorBidi" w:hAnsiTheme="minorBidi" w:cstheme="minorBidi"/>
          <w:sz w:val="24"/>
        </w:rPr>
        <w:t>strategies</w:t>
      </w:r>
      <w:r w:rsidRPr="004412D5">
        <w:rPr>
          <w:rFonts w:asciiTheme="minorBidi" w:hAnsiTheme="minorBidi" w:cstheme="minorBidi"/>
          <w:spacing w:val="-1"/>
          <w:sz w:val="24"/>
        </w:rPr>
        <w:t xml:space="preserve"> </w:t>
      </w:r>
      <w:r w:rsidRPr="004412D5">
        <w:rPr>
          <w:rFonts w:asciiTheme="minorBidi" w:hAnsiTheme="minorBidi" w:cstheme="minorBidi"/>
          <w:sz w:val="24"/>
        </w:rPr>
        <w:t>to</w:t>
      </w:r>
      <w:r w:rsidRPr="004412D5">
        <w:rPr>
          <w:rFonts w:asciiTheme="minorBidi" w:hAnsiTheme="minorBidi" w:cstheme="minorBidi"/>
          <w:spacing w:val="-1"/>
          <w:sz w:val="24"/>
        </w:rPr>
        <w:t xml:space="preserve"> </w:t>
      </w:r>
      <w:r w:rsidRPr="004412D5">
        <w:rPr>
          <w:rFonts w:asciiTheme="minorBidi" w:hAnsiTheme="minorBidi" w:cstheme="minorBidi"/>
          <w:sz w:val="24"/>
        </w:rPr>
        <w:t>guide</w:t>
      </w:r>
      <w:r w:rsidRPr="004412D5">
        <w:rPr>
          <w:rFonts w:asciiTheme="minorBidi" w:hAnsiTheme="minorBidi" w:cstheme="minorBidi"/>
          <w:spacing w:val="-2"/>
          <w:sz w:val="24"/>
        </w:rPr>
        <w:t xml:space="preserve"> </w:t>
      </w:r>
      <w:r w:rsidRPr="004412D5">
        <w:rPr>
          <w:rFonts w:asciiTheme="minorBidi" w:hAnsiTheme="minorBidi" w:cstheme="minorBidi"/>
          <w:sz w:val="24"/>
        </w:rPr>
        <w:t>students</w:t>
      </w:r>
      <w:r w:rsidRPr="004412D5">
        <w:rPr>
          <w:rFonts w:asciiTheme="minorBidi" w:hAnsiTheme="minorBidi" w:cstheme="minorBidi"/>
          <w:spacing w:val="-1"/>
          <w:sz w:val="24"/>
        </w:rPr>
        <w:t xml:space="preserve"> </w:t>
      </w:r>
      <w:r w:rsidRPr="004412D5">
        <w:rPr>
          <w:rFonts w:asciiTheme="minorBidi" w:hAnsiTheme="minorBidi" w:cstheme="minorBidi"/>
          <w:sz w:val="24"/>
        </w:rPr>
        <w:t>to</w:t>
      </w:r>
      <w:r w:rsidRPr="004412D5">
        <w:rPr>
          <w:rFonts w:asciiTheme="minorBidi" w:hAnsiTheme="minorBidi" w:cstheme="minorBidi"/>
          <w:spacing w:val="-1"/>
          <w:sz w:val="24"/>
        </w:rPr>
        <w:t xml:space="preserve"> </w:t>
      </w:r>
      <w:r w:rsidRPr="004412D5">
        <w:rPr>
          <w:rFonts w:asciiTheme="minorBidi" w:hAnsiTheme="minorBidi" w:cstheme="minorBidi"/>
          <w:sz w:val="24"/>
        </w:rPr>
        <w:t>an</w:t>
      </w:r>
      <w:r w:rsidRPr="004412D5">
        <w:rPr>
          <w:rFonts w:asciiTheme="minorBidi" w:hAnsiTheme="minorBidi" w:cstheme="minorBidi"/>
          <w:spacing w:val="-1"/>
          <w:sz w:val="24"/>
        </w:rPr>
        <w:t xml:space="preserve"> </w:t>
      </w:r>
      <w:r w:rsidRPr="004412D5">
        <w:rPr>
          <w:rFonts w:asciiTheme="minorBidi" w:hAnsiTheme="minorBidi" w:cstheme="minorBidi"/>
          <w:sz w:val="24"/>
        </w:rPr>
        <w:t>understanding</w:t>
      </w:r>
      <w:r w:rsidRPr="004412D5">
        <w:rPr>
          <w:rFonts w:asciiTheme="minorBidi" w:hAnsiTheme="minorBidi" w:cstheme="minorBidi"/>
          <w:spacing w:val="-1"/>
          <w:sz w:val="24"/>
        </w:rPr>
        <w:t xml:space="preserve"> </w:t>
      </w:r>
      <w:r w:rsidRPr="004412D5">
        <w:rPr>
          <w:rFonts w:asciiTheme="minorBidi" w:hAnsiTheme="minorBidi" w:cstheme="minorBidi"/>
          <w:sz w:val="24"/>
        </w:rPr>
        <w:t>of</w:t>
      </w:r>
      <w:r w:rsidRPr="004412D5">
        <w:rPr>
          <w:rFonts w:asciiTheme="minorBidi" w:hAnsiTheme="minorBidi" w:cstheme="minorBidi"/>
          <w:spacing w:val="-2"/>
          <w:sz w:val="24"/>
        </w:rPr>
        <w:t xml:space="preserve"> </w:t>
      </w:r>
      <w:r w:rsidRPr="004412D5">
        <w:rPr>
          <w:rFonts w:asciiTheme="minorBidi" w:hAnsiTheme="minorBidi" w:cstheme="minorBidi"/>
          <w:sz w:val="24"/>
        </w:rPr>
        <w:t xml:space="preserve">STEM </w:t>
      </w:r>
      <w:r w:rsidRPr="004412D5">
        <w:rPr>
          <w:rFonts w:asciiTheme="minorBidi" w:hAnsiTheme="minorBidi" w:cstheme="minorBidi"/>
          <w:spacing w:val="-2"/>
          <w:sz w:val="24"/>
        </w:rPr>
        <w:t>concepts.</w:t>
      </w:r>
    </w:p>
    <w:p w14:paraId="461E0B94" w14:textId="77777777" w:rsidR="00EB37E5" w:rsidRPr="004412D5" w:rsidRDefault="00DC007B" w:rsidP="00A37F84">
      <w:pPr>
        <w:pStyle w:val="ListParagraph"/>
        <w:numPr>
          <w:ilvl w:val="0"/>
          <w:numId w:val="1"/>
        </w:numPr>
        <w:tabs>
          <w:tab w:val="left" w:pos="360"/>
        </w:tabs>
        <w:spacing w:line="276" w:lineRule="auto"/>
        <w:ind w:left="0" w:firstLine="0"/>
        <w:rPr>
          <w:rFonts w:asciiTheme="minorBidi" w:hAnsiTheme="minorBidi" w:cstheme="minorBidi"/>
          <w:sz w:val="24"/>
        </w:rPr>
      </w:pPr>
      <w:r w:rsidRPr="004412D5">
        <w:rPr>
          <w:rFonts w:asciiTheme="minorBidi" w:hAnsiTheme="minorBidi" w:cstheme="minorBidi"/>
          <w:sz w:val="24"/>
        </w:rPr>
        <w:t>Utilize</w:t>
      </w:r>
      <w:r w:rsidRPr="004412D5">
        <w:rPr>
          <w:rFonts w:asciiTheme="minorBidi" w:hAnsiTheme="minorBidi" w:cstheme="minorBidi"/>
          <w:spacing w:val="-5"/>
          <w:sz w:val="24"/>
        </w:rPr>
        <w:t xml:space="preserve"> </w:t>
      </w:r>
      <w:r w:rsidRPr="004412D5">
        <w:rPr>
          <w:rFonts w:asciiTheme="minorBidi" w:hAnsiTheme="minorBidi" w:cstheme="minorBidi"/>
          <w:sz w:val="24"/>
        </w:rPr>
        <w:t>personal</w:t>
      </w:r>
      <w:r w:rsidRPr="004412D5">
        <w:rPr>
          <w:rFonts w:asciiTheme="minorBidi" w:hAnsiTheme="minorBidi" w:cstheme="minorBidi"/>
          <w:spacing w:val="-2"/>
          <w:sz w:val="24"/>
        </w:rPr>
        <w:t xml:space="preserve"> </w:t>
      </w:r>
      <w:r w:rsidRPr="004412D5">
        <w:rPr>
          <w:rFonts w:asciiTheme="minorBidi" w:hAnsiTheme="minorBidi" w:cstheme="minorBidi"/>
          <w:sz w:val="24"/>
        </w:rPr>
        <w:t>reflection</w:t>
      </w:r>
      <w:r w:rsidRPr="004412D5">
        <w:rPr>
          <w:rFonts w:asciiTheme="minorBidi" w:hAnsiTheme="minorBidi" w:cstheme="minorBidi"/>
          <w:spacing w:val="-2"/>
          <w:sz w:val="24"/>
        </w:rPr>
        <w:t xml:space="preserve"> </w:t>
      </w:r>
      <w:r w:rsidRPr="004412D5">
        <w:rPr>
          <w:rFonts w:asciiTheme="minorBidi" w:hAnsiTheme="minorBidi" w:cstheme="minorBidi"/>
          <w:sz w:val="24"/>
        </w:rPr>
        <w:t>to</w:t>
      </w:r>
      <w:r w:rsidRPr="004412D5">
        <w:rPr>
          <w:rFonts w:asciiTheme="minorBidi" w:hAnsiTheme="minorBidi" w:cstheme="minorBidi"/>
          <w:spacing w:val="-2"/>
          <w:sz w:val="24"/>
        </w:rPr>
        <w:t xml:space="preserve"> </w:t>
      </w:r>
      <w:r w:rsidRPr="004412D5">
        <w:rPr>
          <w:rFonts w:asciiTheme="minorBidi" w:hAnsiTheme="minorBidi" w:cstheme="minorBidi"/>
          <w:sz w:val="24"/>
        </w:rPr>
        <w:t>modify</w:t>
      </w:r>
      <w:r w:rsidRPr="004412D5">
        <w:rPr>
          <w:rFonts w:asciiTheme="minorBidi" w:hAnsiTheme="minorBidi" w:cstheme="minorBidi"/>
          <w:spacing w:val="-2"/>
          <w:sz w:val="24"/>
        </w:rPr>
        <w:t xml:space="preserve"> </w:t>
      </w:r>
      <w:r w:rsidRPr="004412D5">
        <w:rPr>
          <w:rFonts w:asciiTheme="minorBidi" w:hAnsiTheme="minorBidi" w:cstheme="minorBidi"/>
          <w:sz w:val="24"/>
        </w:rPr>
        <w:t>their</w:t>
      </w:r>
      <w:r w:rsidRPr="004412D5">
        <w:rPr>
          <w:rFonts w:asciiTheme="minorBidi" w:hAnsiTheme="minorBidi" w:cstheme="minorBidi"/>
          <w:spacing w:val="-3"/>
          <w:sz w:val="24"/>
        </w:rPr>
        <w:t xml:space="preserve"> </w:t>
      </w:r>
      <w:r w:rsidRPr="004412D5">
        <w:rPr>
          <w:rFonts w:asciiTheme="minorBidi" w:hAnsiTheme="minorBidi" w:cstheme="minorBidi"/>
          <w:sz w:val="24"/>
        </w:rPr>
        <w:t>instructional</w:t>
      </w:r>
      <w:r w:rsidRPr="004412D5">
        <w:rPr>
          <w:rFonts w:asciiTheme="minorBidi" w:hAnsiTheme="minorBidi" w:cstheme="minorBidi"/>
          <w:spacing w:val="-1"/>
          <w:sz w:val="24"/>
        </w:rPr>
        <w:t xml:space="preserve"> </w:t>
      </w:r>
      <w:r w:rsidRPr="004412D5">
        <w:rPr>
          <w:rFonts w:asciiTheme="minorBidi" w:hAnsiTheme="minorBidi" w:cstheme="minorBidi"/>
          <w:spacing w:val="-2"/>
          <w:sz w:val="24"/>
        </w:rPr>
        <w:t>approaches.</w:t>
      </w:r>
    </w:p>
    <w:p w14:paraId="461E0B95" w14:textId="77777777" w:rsidR="00EB37E5" w:rsidRPr="004412D5" w:rsidRDefault="00DC007B" w:rsidP="00A37F84">
      <w:pPr>
        <w:pStyle w:val="ListParagraph"/>
        <w:numPr>
          <w:ilvl w:val="0"/>
          <w:numId w:val="1"/>
        </w:numPr>
        <w:tabs>
          <w:tab w:val="left" w:pos="360"/>
        </w:tabs>
        <w:spacing w:line="276" w:lineRule="auto"/>
        <w:ind w:left="0" w:firstLine="0"/>
        <w:rPr>
          <w:rFonts w:asciiTheme="minorBidi" w:hAnsiTheme="minorBidi" w:cstheme="minorBidi"/>
          <w:sz w:val="24"/>
        </w:rPr>
      </w:pPr>
      <w:r w:rsidRPr="004412D5">
        <w:rPr>
          <w:rFonts w:asciiTheme="minorBidi" w:hAnsiTheme="minorBidi" w:cstheme="minorBidi"/>
          <w:sz w:val="24"/>
        </w:rPr>
        <w:t>Recognize</w:t>
      </w:r>
      <w:r w:rsidRPr="004412D5">
        <w:rPr>
          <w:rFonts w:asciiTheme="minorBidi" w:hAnsiTheme="minorBidi" w:cstheme="minorBidi"/>
          <w:spacing w:val="-3"/>
          <w:sz w:val="24"/>
        </w:rPr>
        <w:t xml:space="preserve"> </w:t>
      </w:r>
      <w:r w:rsidRPr="004412D5">
        <w:rPr>
          <w:rFonts w:asciiTheme="minorBidi" w:hAnsiTheme="minorBidi" w:cstheme="minorBidi"/>
          <w:sz w:val="24"/>
        </w:rPr>
        <w:t>the role</w:t>
      </w:r>
      <w:r w:rsidRPr="004412D5">
        <w:rPr>
          <w:rFonts w:asciiTheme="minorBidi" w:hAnsiTheme="minorBidi" w:cstheme="minorBidi"/>
          <w:spacing w:val="-3"/>
          <w:sz w:val="24"/>
        </w:rPr>
        <w:t xml:space="preserve"> </w:t>
      </w:r>
      <w:r w:rsidRPr="004412D5">
        <w:rPr>
          <w:rFonts w:asciiTheme="minorBidi" w:hAnsiTheme="minorBidi" w:cstheme="minorBidi"/>
          <w:sz w:val="24"/>
        </w:rPr>
        <w:t>of</w:t>
      </w:r>
      <w:r w:rsidRPr="004412D5">
        <w:rPr>
          <w:rFonts w:asciiTheme="minorBidi" w:hAnsiTheme="minorBidi" w:cstheme="minorBidi"/>
          <w:spacing w:val="-1"/>
          <w:sz w:val="24"/>
        </w:rPr>
        <w:t xml:space="preserve"> </w:t>
      </w:r>
      <w:r w:rsidRPr="004412D5">
        <w:rPr>
          <w:rFonts w:asciiTheme="minorBidi" w:hAnsiTheme="minorBidi" w:cstheme="minorBidi"/>
          <w:sz w:val="24"/>
        </w:rPr>
        <w:t>collaborative</w:t>
      </w:r>
      <w:r w:rsidRPr="004412D5">
        <w:rPr>
          <w:rFonts w:asciiTheme="minorBidi" w:hAnsiTheme="minorBidi" w:cstheme="minorBidi"/>
          <w:spacing w:val="-2"/>
          <w:sz w:val="24"/>
        </w:rPr>
        <w:t xml:space="preserve"> </w:t>
      </w:r>
      <w:r w:rsidRPr="004412D5">
        <w:rPr>
          <w:rFonts w:asciiTheme="minorBidi" w:hAnsiTheme="minorBidi" w:cstheme="minorBidi"/>
          <w:sz w:val="24"/>
        </w:rPr>
        <w:t>learning</w:t>
      </w:r>
      <w:r w:rsidRPr="004412D5">
        <w:rPr>
          <w:rFonts w:asciiTheme="minorBidi" w:hAnsiTheme="minorBidi" w:cstheme="minorBidi"/>
          <w:spacing w:val="-1"/>
          <w:sz w:val="24"/>
        </w:rPr>
        <w:t xml:space="preserve"> </w:t>
      </w:r>
      <w:r w:rsidRPr="004412D5">
        <w:rPr>
          <w:rFonts w:asciiTheme="minorBidi" w:hAnsiTheme="minorBidi" w:cstheme="minorBidi"/>
          <w:spacing w:val="-2"/>
          <w:sz w:val="24"/>
        </w:rPr>
        <w:t>communities.</w:t>
      </w:r>
    </w:p>
    <w:p w14:paraId="461E0B96" w14:textId="77777777" w:rsidR="00EB37E5" w:rsidRPr="004412D5" w:rsidRDefault="00DC007B" w:rsidP="00A37F84">
      <w:pPr>
        <w:pStyle w:val="ListParagraph"/>
        <w:numPr>
          <w:ilvl w:val="0"/>
          <w:numId w:val="1"/>
        </w:numPr>
        <w:tabs>
          <w:tab w:val="left" w:pos="360"/>
        </w:tabs>
        <w:spacing w:before="1" w:line="276" w:lineRule="auto"/>
        <w:ind w:left="0" w:right="79" w:firstLine="0"/>
        <w:rPr>
          <w:rFonts w:asciiTheme="minorBidi" w:hAnsiTheme="minorBidi" w:cstheme="minorBidi"/>
          <w:sz w:val="24"/>
        </w:rPr>
      </w:pPr>
      <w:r w:rsidRPr="004412D5">
        <w:rPr>
          <w:rFonts w:asciiTheme="minorBidi" w:hAnsiTheme="minorBidi" w:cstheme="minorBidi"/>
          <w:sz w:val="24"/>
        </w:rPr>
        <w:t>Understand</w:t>
      </w:r>
      <w:r w:rsidRPr="004412D5">
        <w:rPr>
          <w:rFonts w:asciiTheme="minorBidi" w:hAnsiTheme="minorBidi" w:cstheme="minorBidi"/>
          <w:spacing w:val="-3"/>
          <w:sz w:val="24"/>
        </w:rPr>
        <w:t xml:space="preserve"> </w:t>
      </w:r>
      <w:r w:rsidRPr="004412D5">
        <w:rPr>
          <w:rFonts w:asciiTheme="minorBidi" w:hAnsiTheme="minorBidi" w:cstheme="minorBidi"/>
          <w:sz w:val="24"/>
        </w:rPr>
        <w:t>and</w:t>
      </w:r>
      <w:r w:rsidRPr="004412D5">
        <w:rPr>
          <w:rFonts w:asciiTheme="minorBidi" w:hAnsiTheme="minorBidi" w:cstheme="minorBidi"/>
          <w:spacing w:val="-3"/>
          <w:sz w:val="24"/>
        </w:rPr>
        <w:t xml:space="preserve"> </w:t>
      </w:r>
      <w:r w:rsidRPr="004412D5">
        <w:rPr>
          <w:rFonts w:asciiTheme="minorBidi" w:hAnsiTheme="minorBidi" w:cstheme="minorBidi"/>
          <w:sz w:val="24"/>
        </w:rPr>
        <w:t>develop</w:t>
      </w:r>
      <w:r w:rsidRPr="004412D5">
        <w:rPr>
          <w:rFonts w:asciiTheme="minorBidi" w:hAnsiTheme="minorBidi" w:cstheme="minorBidi"/>
          <w:spacing w:val="-3"/>
          <w:sz w:val="24"/>
        </w:rPr>
        <w:t xml:space="preserve"> </w:t>
      </w:r>
      <w:r w:rsidRPr="004412D5">
        <w:rPr>
          <w:rFonts w:asciiTheme="minorBidi" w:hAnsiTheme="minorBidi" w:cstheme="minorBidi"/>
          <w:sz w:val="24"/>
        </w:rPr>
        <w:t>supplemental</w:t>
      </w:r>
      <w:r w:rsidRPr="004412D5">
        <w:rPr>
          <w:rFonts w:asciiTheme="minorBidi" w:hAnsiTheme="minorBidi" w:cstheme="minorBidi"/>
          <w:spacing w:val="-3"/>
          <w:sz w:val="24"/>
        </w:rPr>
        <w:t xml:space="preserve"> </w:t>
      </w:r>
      <w:r w:rsidRPr="004412D5">
        <w:rPr>
          <w:rFonts w:asciiTheme="minorBidi" w:hAnsiTheme="minorBidi" w:cstheme="minorBidi"/>
          <w:sz w:val="24"/>
        </w:rPr>
        <w:t>materials</w:t>
      </w:r>
      <w:r w:rsidRPr="004412D5">
        <w:rPr>
          <w:rFonts w:asciiTheme="minorBidi" w:hAnsiTheme="minorBidi" w:cstheme="minorBidi"/>
          <w:spacing w:val="-3"/>
          <w:sz w:val="24"/>
        </w:rPr>
        <w:t xml:space="preserve"> </w:t>
      </w:r>
      <w:r w:rsidRPr="004412D5">
        <w:rPr>
          <w:rFonts w:asciiTheme="minorBidi" w:hAnsiTheme="minorBidi" w:cstheme="minorBidi"/>
          <w:sz w:val="24"/>
        </w:rPr>
        <w:t>targeted</w:t>
      </w:r>
      <w:r w:rsidRPr="004412D5">
        <w:rPr>
          <w:rFonts w:asciiTheme="minorBidi" w:hAnsiTheme="minorBidi" w:cstheme="minorBidi"/>
          <w:spacing w:val="-3"/>
          <w:sz w:val="24"/>
        </w:rPr>
        <w:t xml:space="preserve"> </w:t>
      </w:r>
      <w:proofErr w:type="gramStart"/>
      <w:r w:rsidRPr="004412D5">
        <w:rPr>
          <w:rFonts w:asciiTheme="minorBidi" w:hAnsiTheme="minorBidi" w:cstheme="minorBidi"/>
          <w:sz w:val="24"/>
        </w:rPr>
        <w:t>to</w:t>
      </w:r>
      <w:proofErr w:type="gramEnd"/>
      <w:r w:rsidRPr="004412D5">
        <w:rPr>
          <w:rFonts w:asciiTheme="minorBidi" w:hAnsiTheme="minorBidi" w:cstheme="minorBidi"/>
          <w:spacing w:val="-3"/>
          <w:sz w:val="24"/>
        </w:rPr>
        <w:t xml:space="preserve"> </w:t>
      </w:r>
      <w:r w:rsidRPr="004412D5">
        <w:rPr>
          <w:rFonts w:asciiTheme="minorBidi" w:hAnsiTheme="minorBidi" w:cstheme="minorBidi"/>
          <w:sz w:val="24"/>
        </w:rPr>
        <w:t>the</w:t>
      </w:r>
      <w:r w:rsidRPr="004412D5">
        <w:rPr>
          <w:rFonts w:asciiTheme="minorBidi" w:hAnsiTheme="minorBidi" w:cstheme="minorBidi"/>
          <w:spacing w:val="-4"/>
          <w:sz w:val="24"/>
        </w:rPr>
        <w:t xml:space="preserve"> </w:t>
      </w:r>
      <w:r w:rsidRPr="004412D5">
        <w:rPr>
          <w:rFonts w:asciiTheme="minorBidi" w:hAnsiTheme="minorBidi" w:cstheme="minorBidi"/>
          <w:sz w:val="24"/>
        </w:rPr>
        <w:t>learning</w:t>
      </w:r>
      <w:r w:rsidRPr="004412D5">
        <w:rPr>
          <w:rFonts w:asciiTheme="minorBidi" w:hAnsiTheme="minorBidi" w:cstheme="minorBidi"/>
          <w:spacing w:val="-1"/>
          <w:sz w:val="24"/>
        </w:rPr>
        <w:t xml:space="preserve"> </w:t>
      </w:r>
      <w:r w:rsidRPr="004412D5">
        <w:rPr>
          <w:rFonts w:asciiTheme="minorBidi" w:hAnsiTheme="minorBidi" w:cstheme="minorBidi"/>
          <w:sz w:val="24"/>
        </w:rPr>
        <w:t>objectives</w:t>
      </w:r>
      <w:r w:rsidRPr="004412D5">
        <w:rPr>
          <w:rFonts w:asciiTheme="minorBidi" w:hAnsiTheme="minorBidi" w:cstheme="minorBidi"/>
          <w:spacing w:val="-3"/>
          <w:sz w:val="24"/>
        </w:rPr>
        <w:t xml:space="preserve"> </w:t>
      </w:r>
      <w:r w:rsidRPr="004412D5">
        <w:rPr>
          <w:rFonts w:asciiTheme="minorBidi" w:hAnsiTheme="minorBidi" w:cstheme="minorBidi"/>
          <w:sz w:val="24"/>
        </w:rPr>
        <w:t>of</w:t>
      </w:r>
      <w:r w:rsidRPr="004412D5">
        <w:rPr>
          <w:rFonts w:asciiTheme="minorBidi" w:hAnsiTheme="minorBidi" w:cstheme="minorBidi"/>
          <w:spacing w:val="-4"/>
          <w:sz w:val="24"/>
        </w:rPr>
        <w:t xml:space="preserve"> </w:t>
      </w:r>
      <w:r w:rsidRPr="004412D5">
        <w:rPr>
          <w:rFonts w:asciiTheme="minorBidi" w:hAnsiTheme="minorBidi" w:cstheme="minorBidi"/>
          <w:sz w:val="24"/>
        </w:rPr>
        <w:t>the</w:t>
      </w:r>
      <w:r w:rsidRPr="004412D5">
        <w:rPr>
          <w:rFonts w:asciiTheme="minorBidi" w:hAnsiTheme="minorBidi" w:cstheme="minorBidi"/>
          <w:spacing w:val="-4"/>
          <w:sz w:val="24"/>
        </w:rPr>
        <w:t xml:space="preserve"> </w:t>
      </w:r>
      <w:r w:rsidRPr="004412D5">
        <w:rPr>
          <w:rFonts w:asciiTheme="minorBidi" w:hAnsiTheme="minorBidi" w:cstheme="minorBidi"/>
          <w:sz w:val="24"/>
        </w:rPr>
        <w:t>course</w:t>
      </w:r>
      <w:r w:rsidRPr="004412D5">
        <w:rPr>
          <w:rFonts w:asciiTheme="minorBidi" w:hAnsiTheme="minorBidi" w:cstheme="minorBidi"/>
          <w:spacing w:val="-4"/>
          <w:sz w:val="24"/>
        </w:rPr>
        <w:t xml:space="preserve"> </w:t>
      </w:r>
      <w:r w:rsidRPr="004412D5">
        <w:rPr>
          <w:rFonts w:asciiTheme="minorBidi" w:hAnsiTheme="minorBidi" w:cstheme="minorBidi"/>
          <w:sz w:val="24"/>
        </w:rPr>
        <w:t xml:space="preserve">they </w:t>
      </w:r>
      <w:bookmarkStart w:id="4" w:name="Class_Meeting_Times_and_Requirements:"/>
      <w:bookmarkEnd w:id="4"/>
      <w:r w:rsidRPr="004412D5">
        <w:rPr>
          <w:rFonts w:asciiTheme="minorBidi" w:hAnsiTheme="minorBidi" w:cstheme="minorBidi"/>
          <w:spacing w:val="-2"/>
          <w:sz w:val="24"/>
        </w:rPr>
        <w:t>teach.</w:t>
      </w:r>
    </w:p>
    <w:p w14:paraId="461E0B97" w14:textId="77777777" w:rsidR="00EB37E5" w:rsidRPr="004412D5" w:rsidRDefault="00DC007B" w:rsidP="00A37F84">
      <w:pPr>
        <w:pStyle w:val="Heading2"/>
        <w:spacing w:before="242" w:line="276" w:lineRule="auto"/>
        <w:rPr>
          <w:rFonts w:asciiTheme="minorBidi" w:hAnsiTheme="minorBidi" w:cstheme="minorBidi"/>
        </w:rPr>
      </w:pPr>
      <w:r w:rsidRPr="004412D5">
        <w:rPr>
          <w:rFonts w:asciiTheme="minorBidi" w:hAnsiTheme="minorBidi" w:cstheme="minorBidi"/>
          <w:color w:val="365F91"/>
        </w:rPr>
        <w:t>Class</w:t>
      </w:r>
      <w:r w:rsidRPr="004412D5">
        <w:rPr>
          <w:rFonts w:asciiTheme="minorBidi" w:hAnsiTheme="minorBidi" w:cstheme="minorBidi"/>
          <w:color w:val="365F91"/>
          <w:spacing w:val="-4"/>
        </w:rPr>
        <w:t xml:space="preserve"> </w:t>
      </w:r>
      <w:r w:rsidRPr="004412D5">
        <w:rPr>
          <w:rFonts w:asciiTheme="minorBidi" w:hAnsiTheme="minorBidi" w:cstheme="minorBidi"/>
          <w:color w:val="365F91"/>
        </w:rPr>
        <w:t>Meeting</w:t>
      </w:r>
      <w:r w:rsidRPr="004412D5">
        <w:rPr>
          <w:rFonts w:asciiTheme="minorBidi" w:hAnsiTheme="minorBidi" w:cstheme="minorBidi"/>
          <w:color w:val="365F91"/>
          <w:spacing w:val="-3"/>
        </w:rPr>
        <w:t xml:space="preserve"> </w:t>
      </w:r>
      <w:r w:rsidRPr="004412D5">
        <w:rPr>
          <w:rFonts w:asciiTheme="minorBidi" w:hAnsiTheme="minorBidi" w:cstheme="minorBidi"/>
          <w:color w:val="365F91"/>
        </w:rPr>
        <w:t>Times</w:t>
      </w:r>
      <w:r w:rsidRPr="004412D5">
        <w:rPr>
          <w:rFonts w:asciiTheme="minorBidi" w:hAnsiTheme="minorBidi" w:cstheme="minorBidi"/>
          <w:color w:val="365F91"/>
          <w:spacing w:val="-4"/>
        </w:rPr>
        <w:t xml:space="preserve"> </w:t>
      </w:r>
      <w:r w:rsidRPr="004412D5">
        <w:rPr>
          <w:rFonts w:asciiTheme="minorBidi" w:hAnsiTheme="minorBidi" w:cstheme="minorBidi"/>
          <w:color w:val="365F91"/>
        </w:rPr>
        <w:t>and</w:t>
      </w:r>
      <w:r w:rsidRPr="004412D5">
        <w:rPr>
          <w:rFonts w:asciiTheme="minorBidi" w:hAnsiTheme="minorBidi" w:cstheme="minorBidi"/>
          <w:color w:val="365F91"/>
          <w:spacing w:val="-3"/>
        </w:rPr>
        <w:t xml:space="preserve"> </w:t>
      </w:r>
      <w:r w:rsidRPr="004412D5">
        <w:rPr>
          <w:rFonts w:asciiTheme="minorBidi" w:hAnsiTheme="minorBidi" w:cstheme="minorBidi"/>
          <w:color w:val="365F91"/>
          <w:spacing w:val="-2"/>
        </w:rPr>
        <w:t>Requirements:</w:t>
      </w:r>
    </w:p>
    <w:p w14:paraId="461E0B98" w14:textId="77777777" w:rsidR="00EB37E5" w:rsidRPr="004412D5" w:rsidRDefault="00DC007B" w:rsidP="00A37F84">
      <w:pPr>
        <w:pStyle w:val="BodyText"/>
        <w:spacing w:line="276" w:lineRule="auto"/>
        <w:ind w:right="53" w:firstLine="360"/>
        <w:rPr>
          <w:rFonts w:asciiTheme="minorBidi" w:hAnsiTheme="minorBidi" w:cstheme="minorBidi"/>
        </w:rPr>
      </w:pPr>
      <w:r w:rsidRPr="004412D5">
        <w:rPr>
          <w:rFonts w:asciiTheme="minorBidi" w:hAnsiTheme="minorBidi" w:cstheme="minorBidi"/>
        </w:rPr>
        <w:t>It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is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expected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that</w:t>
      </w:r>
      <w:r w:rsidRPr="004412D5">
        <w:rPr>
          <w:rFonts w:asciiTheme="minorBidi" w:hAnsiTheme="minorBidi" w:cstheme="minorBidi"/>
          <w:spacing w:val="-1"/>
        </w:rPr>
        <w:t xml:space="preserve"> </w:t>
      </w:r>
      <w:r w:rsidRPr="004412D5">
        <w:rPr>
          <w:rFonts w:asciiTheme="minorBidi" w:hAnsiTheme="minorBidi" w:cstheme="minorBidi"/>
        </w:rPr>
        <w:t>all</w:t>
      </w:r>
      <w:r w:rsidRPr="004412D5">
        <w:rPr>
          <w:rFonts w:asciiTheme="minorBidi" w:hAnsiTheme="minorBidi" w:cstheme="minorBidi"/>
          <w:spacing w:val="-3"/>
        </w:rPr>
        <w:t xml:space="preserve"> </w:t>
      </w:r>
      <w:proofErr w:type="gramStart"/>
      <w:r w:rsidRPr="004412D5">
        <w:rPr>
          <w:rFonts w:asciiTheme="minorBidi" w:hAnsiTheme="minorBidi" w:cstheme="minorBidi"/>
        </w:rPr>
        <w:t>student</w:t>
      </w:r>
      <w:proofErr w:type="gramEnd"/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will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attend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class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every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week</w:t>
      </w:r>
      <w:r w:rsidRPr="004412D5">
        <w:rPr>
          <w:rFonts w:asciiTheme="minorBidi" w:hAnsiTheme="minorBidi" w:cstheme="minorBidi"/>
          <w:spacing w:val="-4"/>
        </w:rPr>
        <w:t xml:space="preserve"> </w:t>
      </w:r>
      <w:r w:rsidRPr="004412D5">
        <w:rPr>
          <w:rFonts w:asciiTheme="minorBidi" w:hAnsiTheme="minorBidi" w:cstheme="minorBidi"/>
        </w:rPr>
        <w:t>during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the</w:t>
      </w:r>
      <w:r w:rsidRPr="004412D5">
        <w:rPr>
          <w:rFonts w:asciiTheme="minorBidi" w:hAnsiTheme="minorBidi" w:cstheme="minorBidi"/>
          <w:spacing w:val="-4"/>
        </w:rPr>
        <w:t xml:space="preserve"> </w:t>
      </w:r>
      <w:r w:rsidRPr="004412D5">
        <w:rPr>
          <w:rFonts w:asciiTheme="minorBidi" w:hAnsiTheme="minorBidi" w:cstheme="minorBidi"/>
        </w:rPr>
        <w:t>semester</w:t>
      </w:r>
      <w:r w:rsidRPr="004412D5">
        <w:rPr>
          <w:rFonts w:asciiTheme="minorBidi" w:hAnsiTheme="minorBidi" w:cstheme="minorBidi"/>
          <w:spacing w:val="-4"/>
        </w:rPr>
        <w:t xml:space="preserve"> </w:t>
      </w:r>
      <w:r w:rsidRPr="004412D5">
        <w:rPr>
          <w:rFonts w:asciiTheme="minorBidi" w:hAnsiTheme="minorBidi" w:cstheme="minorBidi"/>
        </w:rPr>
        <w:t>in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which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classes</w:t>
      </w:r>
      <w:r w:rsidRPr="004412D5">
        <w:rPr>
          <w:rFonts w:asciiTheme="minorBidi" w:hAnsiTheme="minorBidi" w:cstheme="minorBidi"/>
          <w:spacing w:val="-1"/>
        </w:rPr>
        <w:t xml:space="preserve"> </w:t>
      </w:r>
      <w:r w:rsidRPr="004412D5">
        <w:rPr>
          <w:rFonts w:asciiTheme="minorBidi" w:hAnsiTheme="minorBidi" w:cstheme="minorBidi"/>
        </w:rPr>
        <w:t>are</w:t>
      </w:r>
      <w:r w:rsidRPr="004412D5">
        <w:rPr>
          <w:rFonts w:asciiTheme="minorBidi" w:hAnsiTheme="minorBidi" w:cstheme="minorBidi"/>
          <w:spacing w:val="-4"/>
        </w:rPr>
        <w:t xml:space="preserve"> </w:t>
      </w:r>
      <w:r w:rsidRPr="004412D5">
        <w:rPr>
          <w:rFonts w:asciiTheme="minorBidi" w:hAnsiTheme="minorBidi" w:cstheme="minorBidi"/>
        </w:rPr>
        <w:t>in session.</w:t>
      </w:r>
      <w:r w:rsidRPr="004412D5">
        <w:rPr>
          <w:rFonts w:asciiTheme="minorBidi" w:hAnsiTheme="minorBidi" w:cstheme="minorBidi"/>
          <w:spacing w:val="40"/>
        </w:rPr>
        <w:t xml:space="preserve"> </w:t>
      </w:r>
      <w:r w:rsidRPr="004412D5">
        <w:rPr>
          <w:rFonts w:asciiTheme="minorBidi" w:hAnsiTheme="minorBidi" w:cstheme="minorBidi"/>
        </w:rPr>
        <w:t>Arrangements for alternative schedules may only be made in consultation with your cooperating instructor and the Director of Supplemental Instruction.</w:t>
      </w:r>
      <w:r w:rsidRPr="004412D5">
        <w:rPr>
          <w:rFonts w:asciiTheme="minorBidi" w:hAnsiTheme="minorBidi" w:cstheme="minorBidi"/>
          <w:spacing w:val="40"/>
        </w:rPr>
        <w:t xml:space="preserve"> </w:t>
      </w:r>
      <w:r w:rsidRPr="004412D5">
        <w:rPr>
          <w:rFonts w:asciiTheme="minorBidi" w:hAnsiTheme="minorBidi" w:cstheme="minorBidi"/>
        </w:rPr>
        <w:t>Supplemental Instruction is not a position of convenience for the SI, and it is expected that every session has a planned activity.</w:t>
      </w:r>
    </w:p>
    <w:p w14:paraId="461E0B99" w14:textId="77777777" w:rsidR="00EB37E5" w:rsidRPr="004412D5" w:rsidRDefault="00DC007B" w:rsidP="00A37F84">
      <w:pPr>
        <w:pStyle w:val="BodyText"/>
        <w:spacing w:line="276" w:lineRule="auto"/>
        <w:rPr>
          <w:rFonts w:asciiTheme="minorBidi" w:hAnsiTheme="minorBidi" w:cstheme="minorBidi"/>
        </w:rPr>
      </w:pPr>
      <w:bookmarkStart w:id="5" w:name="Text_and_materials:"/>
      <w:bookmarkEnd w:id="5"/>
      <w:r w:rsidRPr="004412D5">
        <w:rPr>
          <w:rFonts w:asciiTheme="minorBidi" w:hAnsiTheme="minorBidi" w:cstheme="minorBidi"/>
        </w:rPr>
        <w:t>Resources</w:t>
      </w:r>
      <w:r w:rsidRPr="004412D5">
        <w:rPr>
          <w:rFonts w:asciiTheme="minorBidi" w:hAnsiTheme="minorBidi" w:cstheme="minorBidi"/>
          <w:spacing w:val="-4"/>
        </w:rPr>
        <w:t xml:space="preserve"> </w:t>
      </w:r>
      <w:r w:rsidRPr="004412D5">
        <w:rPr>
          <w:rFonts w:asciiTheme="minorBidi" w:hAnsiTheme="minorBidi" w:cstheme="minorBidi"/>
        </w:rPr>
        <w:t>and</w:t>
      </w:r>
      <w:r w:rsidRPr="004412D5">
        <w:rPr>
          <w:rFonts w:asciiTheme="minorBidi" w:hAnsiTheme="minorBidi" w:cstheme="minorBidi"/>
          <w:spacing w:val="-1"/>
        </w:rPr>
        <w:t xml:space="preserve"> </w:t>
      </w:r>
      <w:r w:rsidRPr="004412D5">
        <w:rPr>
          <w:rFonts w:asciiTheme="minorBidi" w:hAnsiTheme="minorBidi" w:cstheme="minorBidi"/>
        </w:rPr>
        <w:t>teaching</w:t>
      </w:r>
      <w:r w:rsidRPr="004412D5">
        <w:rPr>
          <w:rFonts w:asciiTheme="minorBidi" w:hAnsiTheme="minorBidi" w:cstheme="minorBidi"/>
          <w:spacing w:val="-1"/>
        </w:rPr>
        <w:t xml:space="preserve"> </w:t>
      </w:r>
      <w:r w:rsidRPr="004412D5">
        <w:rPr>
          <w:rFonts w:asciiTheme="minorBidi" w:hAnsiTheme="minorBidi" w:cstheme="minorBidi"/>
        </w:rPr>
        <w:t>strategies</w:t>
      </w:r>
      <w:r w:rsidRPr="004412D5">
        <w:rPr>
          <w:rFonts w:asciiTheme="minorBidi" w:hAnsiTheme="minorBidi" w:cstheme="minorBidi"/>
          <w:spacing w:val="-1"/>
        </w:rPr>
        <w:t xml:space="preserve"> </w:t>
      </w:r>
      <w:r w:rsidRPr="004412D5">
        <w:rPr>
          <w:rFonts w:asciiTheme="minorBidi" w:hAnsiTheme="minorBidi" w:cstheme="minorBidi"/>
        </w:rPr>
        <w:t>will</w:t>
      </w:r>
      <w:r w:rsidRPr="004412D5">
        <w:rPr>
          <w:rFonts w:asciiTheme="minorBidi" w:hAnsiTheme="minorBidi" w:cstheme="minorBidi"/>
          <w:spacing w:val="-1"/>
        </w:rPr>
        <w:t xml:space="preserve"> </w:t>
      </w:r>
      <w:r w:rsidRPr="004412D5">
        <w:rPr>
          <w:rFonts w:asciiTheme="minorBidi" w:hAnsiTheme="minorBidi" w:cstheme="minorBidi"/>
        </w:rPr>
        <w:t>be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discussed</w:t>
      </w:r>
      <w:r w:rsidRPr="004412D5">
        <w:rPr>
          <w:rFonts w:asciiTheme="minorBidi" w:hAnsiTheme="minorBidi" w:cstheme="minorBidi"/>
          <w:spacing w:val="-2"/>
        </w:rPr>
        <w:t xml:space="preserve"> </w:t>
      </w:r>
      <w:proofErr w:type="gramStart"/>
      <w:r w:rsidRPr="004412D5">
        <w:rPr>
          <w:rFonts w:asciiTheme="minorBidi" w:hAnsiTheme="minorBidi" w:cstheme="minorBidi"/>
        </w:rPr>
        <w:t>at</w:t>
      </w:r>
      <w:proofErr w:type="gramEnd"/>
      <w:r w:rsidRPr="004412D5">
        <w:rPr>
          <w:rFonts w:asciiTheme="minorBidi" w:hAnsiTheme="minorBidi" w:cstheme="minorBidi"/>
          <w:spacing w:val="-1"/>
        </w:rPr>
        <w:t xml:space="preserve"> </w:t>
      </w:r>
      <w:r w:rsidRPr="004412D5">
        <w:rPr>
          <w:rFonts w:asciiTheme="minorBidi" w:hAnsiTheme="minorBidi" w:cstheme="minorBidi"/>
        </w:rPr>
        <w:t>training</w:t>
      </w:r>
      <w:r w:rsidRPr="004412D5">
        <w:rPr>
          <w:rFonts w:asciiTheme="minorBidi" w:hAnsiTheme="minorBidi" w:cstheme="minorBidi"/>
          <w:spacing w:val="-1"/>
        </w:rPr>
        <w:t xml:space="preserve"> </w:t>
      </w:r>
      <w:r w:rsidRPr="004412D5">
        <w:rPr>
          <w:rFonts w:asciiTheme="minorBidi" w:hAnsiTheme="minorBidi" w:cstheme="minorBidi"/>
        </w:rPr>
        <w:t>and</w:t>
      </w:r>
      <w:r w:rsidRPr="004412D5">
        <w:rPr>
          <w:rFonts w:asciiTheme="minorBidi" w:hAnsiTheme="minorBidi" w:cstheme="minorBidi"/>
          <w:spacing w:val="-1"/>
        </w:rPr>
        <w:t xml:space="preserve"> </w:t>
      </w:r>
      <w:r w:rsidRPr="004412D5">
        <w:rPr>
          <w:rFonts w:asciiTheme="minorBidi" w:hAnsiTheme="minorBidi" w:cstheme="minorBidi"/>
        </w:rPr>
        <w:t>are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available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by</w:t>
      </w:r>
      <w:r w:rsidRPr="004412D5">
        <w:rPr>
          <w:rFonts w:asciiTheme="minorBidi" w:hAnsiTheme="minorBidi" w:cstheme="minorBidi"/>
          <w:spacing w:val="-1"/>
        </w:rPr>
        <w:t xml:space="preserve"> </w:t>
      </w:r>
      <w:r w:rsidRPr="004412D5">
        <w:rPr>
          <w:rFonts w:asciiTheme="minorBidi" w:hAnsiTheme="minorBidi" w:cstheme="minorBidi"/>
          <w:spacing w:val="-2"/>
        </w:rPr>
        <w:t>request.</w:t>
      </w:r>
    </w:p>
    <w:p w14:paraId="461E0B9A" w14:textId="77777777" w:rsidR="00EB37E5" w:rsidRPr="004412D5" w:rsidRDefault="00DC007B" w:rsidP="00A37F84">
      <w:pPr>
        <w:pStyle w:val="Heading2"/>
        <w:spacing w:before="238" w:line="276" w:lineRule="auto"/>
        <w:rPr>
          <w:rFonts w:asciiTheme="minorBidi" w:hAnsiTheme="minorBidi" w:cstheme="minorBidi"/>
        </w:rPr>
      </w:pPr>
      <w:r w:rsidRPr="004412D5">
        <w:rPr>
          <w:rFonts w:asciiTheme="minorBidi" w:hAnsiTheme="minorBidi" w:cstheme="minorBidi"/>
          <w:color w:val="365F91"/>
        </w:rPr>
        <w:t>Text</w:t>
      </w:r>
      <w:r w:rsidRPr="004412D5">
        <w:rPr>
          <w:rFonts w:asciiTheme="minorBidi" w:hAnsiTheme="minorBidi" w:cstheme="minorBidi"/>
          <w:color w:val="365F91"/>
          <w:spacing w:val="-1"/>
        </w:rPr>
        <w:t xml:space="preserve"> </w:t>
      </w:r>
      <w:r w:rsidRPr="004412D5">
        <w:rPr>
          <w:rFonts w:asciiTheme="minorBidi" w:hAnsiTheme="minorBidi" w:cstheme="minorBidi"/>
          <w:color w:val="365F91"/>
        </w:rPr>
        <w:t>and</w:t>
      </w:r>
      <w:r w:rsidRPr="004412D5">
        <w:rPr>
          <w:rFonts w:asciiTheme="minorBidi" w:hAnsiTheme="minorBidi" w:cstheme="minorBidi"/>
          <w:color w:val="365F91"/>
          <w:spacing w:val="-1"/>
        </w:rPr>
        <w:t xml:space="preserve"> </w:t>
      </w:r>
      <w:r w:rsidRPr="004412D5">
        <w:rPr>
          <w:rFonts w:asciiTheme="minorBidi" w:hAnsiTheme="minorBidi" w:cstheme="minorBidi"/>
          <w:color w:val="365F91"/>
          <w:spacing w:val="-2"/>
        </w:rPr>
        <w:t>materials:</w:t>
      </w:r>
    </w:p>
    <w:p w14:paraId="461E0B9B" w14:textId="77777777" w:rsidR="00EB37E5" w:rsidRPr="004412D5" w:rsidRDefault="00DC007B" w:rsidP="00A37F84">
      <w:pPr>
        <w:pStyle w:val="BodyText"/>
        <w:spacing w:line="276" w:lineRule="auto"/>
        <w:ind w:firstLine="360"/>
        <w:rPr>
          <w:rFonts w:asciiTheme="minorBidi" w:hAnsiTheme="minorBidi" w:cstheme="minorBidi"/>
        </w:rPr>
      </w:pPr>
      <w:r w:rsidRPr="004412D5">
        <w:rPr>
          <w:rFonts w:asciiTheme="minorBidi" w:hAnsiTheme="minorBidi" w:cstheme="minorBidi"/>
        </w:rPr>
        <w:t>Exercises,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readings,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and</w:t>
      </w:r>
      <w:r w:rsidRPr="004412D5">
        <w:rPr>
          <w:rFonts w:asciiTheme="minorBidi" w:hAnsiTheme="minorBidi" w:cstheme="minorBidi"/>
          <w:spacing w:val="-1"/>
        </w:rPr>
        <w:t xml:space="preserve"> </w:t>
      </w:r>
      <w:r w:rsidRPr="004412D5">
        <w:rPr>
          <w:rFonts w:asciiTheme="minorBidi" w:hAnsiTheme="minorBidi" w:cstheme="minorBidi"/>
        </w:rPr>
        <w:t>videos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for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INTD</w:t>
      </w:r>
      <w:r w:rsidRPr="004412D5">
        <w:rPr>
          <w:rFonts w:asciiTheme="minorBidi" w:hAnsiTheme="minorBidi" w:cstheme="minorBidi"/>
          <w:spacing w:val="-4"/>
        </w:rPr>
        <w:t xml:space="preserve"> </w:t>
      </w:r>
      <w:r w:rsidRPr="004412D5">
        <w:rPr>
          <w:rFonts w:asciiTheme="minorBidi" w:hAnsiTheme="minorBidi" w:cstheme="minorBidi"/>
        </w:rPr>
        <w:t>305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are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available</w:t>
      </w:r>
      <w:r w:rsidRPr="004412D5">
        <w:rPr>
          <w:rFonts w:asciiTheme="minorBidi" w:hAnsiTheme="minorBidi" w:cstheme="minorBidi"/>
          <w:spacing w:val="-4"/>
        </w:rPr>
        <w:t xml:space="preserve"> </w:t>
      </w:r>
      <w:r w:rsidRPr="004412D5">
        <w:rPr>
          <w:rFonts w:asciiTheme="minorBidi" w:hAnsiTheme="minorBidi" w:cstheme="minorBidi"/>
        </w:rPr>
        <w:t>via</w:t>
      </w:r>
      <w:r w:rsidRPr="004412D5">
        <w:rPr>
          <w:rFonts w:asciiTheme="minorBidi" w:hAnsiTheme="minorBidi" w:cstheme="minorBidi"/>
          <w:spacing w:val="-4"/>
        </w:rPr>
        <w:t xml:space="preserve"> </w:t>
      </w:r>
      <w:r w:rsidRPr="004412D5">
        <w:rPr>
          <w:rFonts w:asciiTheme="minorBidi" w:hAnsiTheme="minorBidi" w:cstheme="minorBidi"/>
        </w:rPr>
        <w:t>Brightspace.</w:t>
      </w:r>
      <w:r w:rsidRPr="004412D5">
        <w:rPr>
          <w:rFonts w:asciiTheme="minorBidi" w:hAnsiTheme="minorBidi" w:cstheme="minorBidi"/>
          <w:spacing w:val="40"/>
        </w:rPr>
        <w:t xml:space="preserve"> </w:t>
      </w:r>
      <w:r w:rsidRPr="004412D5">
        <w:rPr>
          <w:rFonts w:asciiTheme="minorBidi" w:hAnsiTheme="minorBidi" w:cstheme="minorBidi"/>
        </w:rPr>
        <w:t>While</w:t>
      </w:r>
      <w:r w:rsidRPr="004412D5">
        <w:rPr>
          <w:rFonts w:asciiTheme="minorBidi" w:hAnsiTheme="minorBidi" w:cstheme="minorBidi"/>
          <w:spacing w:val="-4"/>
        </w:rPr>
        <w:t xml:space="preserve"> </w:t>
      </w:r>
      <w:r w:rsidRPr="004412D5">
        <w:rPr>
          <w:rFonts w:asciiTheme="minorBidi" w:hAnsiTheme="minorBidi" w:cstheme="minorBidi"/>
        </w:rPr>
        <w:t>no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textbooks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are required for the course, the SI training materials will be useful throughout the semester.</w:t>
      </w:r>
    </w:p>
    <w:p w14:paraId="461E0B9C" w14:textId="77777777" w:rsidR="00EB37E5" w:rsidRPr="004412D5" w:rsidRDefault="00EB37E5" w:rsidP="00D2768F">
      <w:pPr>
        <w:pStyle w:val="BodyText"/>
        <w:spacing w:line="276" w:lineRule="auto"/>
        <w:rPr>
          <w:rFonts w:asciiTheme="minorBidi" w:hAnsiTheme="minorBidi" w:cstheme="minorBidi"/>
        </w:rPr>
        <w:sectPr w:rsidR="00EB37E5" w:rsidRPr="004412D5">
          <w:type w:val="continuous"/>
          <w:pgSz w:w="12240" w:h="15840"/>
          <w:pgMar w:top="880" w:right="720" w:bottom="280" w:left="720" w:header="720" w:footer="720" w:gutter="0"/>
          <w:cols w:space="720"/>
        </w:sectPr>
      </w:pPr>
    </w:p>
    <w:p w14:paraId="461E0B9D" w14:textId="77777777" w:rsidR="00EB37E5" w:rsidRPr="004412D5" w:rsidRDefault="00DC007B" w:rsidP="00D2768F">
      <w:pPr>
        <w:spacing w:before="81" w:line="276" w:lineRule="auto"/>
        <w:rPr>
          <w:rFonts w:asciiTheme="minorBidi" w:hAnsiTheme="minorBidi" w:cstheme="minorBidi"/>
          <w:sz w:val="36"/>
        </w:rPr>
      </w:pPr>
      <w:bookmarkStart w:id="6" w:name="Evaluation:_(S/U),_&gt;=_70%_is_S,_&lt;70%_is_"/>
      <w:bookmarkEnd w:id="6"/>
      <w:r w:rsidRPr="004412D5">
        <w:rPr>
          <w:rFonts w:asciiTheme="minorBidi" w:hAnsiTheme="minorBidi" w:cstheme="minorBidi"/>
          <w:color w:val="365F91"/>
          <w:sz w:val="36"/>
        </w:rPr>
        <w:lastRenderedPageBreak/>
        <w:t>Evaluation:</w:t>
      </w:r>
      <w:r w:rsidRPr="004412D5">
        <w:rPr>
          <w:rFonts w:asciiTheme="minorBidi" w:hAnsiTheme="minorBidi" w:cstheme="minorBidi"/>
          <w:color w:val="365F91"/>
          <w:spacing w:val="-4"/>
          <w:sz w:val="36"/>
        </w:rPr>
        <w:t xml:space="preserve"> </w:t>
      </w:r>
      <w:r w:rsidRPr="004412D5">
        <w:rPr>
          <w:rFonts w:asciiTheme="minorBidi" w:hAnsiTheme="minorBidi" w:cstheme="minorBidi"/>
          <w:color w:val="365F91"/>
          <w:sz w:val="36"/>
        </w:rPr>
        <w:t>(S/U),</w:t>
      </w:r>
      <w:r w:rsidRPr="004412D5">
        <w:rPr>
          <w:rFonts w:asciiTheme="minorBidi" w:hAnsiTheme="minorBidi" w:cstheme="minorBidi"/>
          <w:color w:val="365F91"/>
          <w:spacing w:val="-2"/>
          <w:sz w:val="36"/>
        </w:rPr>
        <w:t xml:space="preserve"> </w:t>
      </w:r>
      <w:r w:rsidRPr="004412D5">
        <w:rPr>
          <w:rFonts w:asciiTheme="minorBidi" w:hAnsiTheme="minorBidi" w:cstheme="minorBidi"/>
          <w:color w:val="365F91"/>
          <w:sz w:val="36"/>
        </w:rPr>
        <w:t>&gt;=</w:t>
      </w:r>
      <w:r w:rsidRPr="004412D5">
        <w:rPr>
          <w:rFonts w:asciiTheme="minorBidi" w:hAnsiTheme="minorBidi" w:cstheme="minorBidi"/>
          <w:color w:val="365F91"/>
          <w:spacing w:val="-3"/>
          <w:sz w:val="36"/>
        </w:rPr>
        <w:t xml:space="preserve"> </w:t>
      </w:r>
      <w:r w:rsidRPr="004412D5">
        <w:rPr>
          <w:rFonts w:asciiTheme="minorBidi" w:hAnsiTheme="minorBidi" w:cstheme="minorBidi"/>
          <w:color w:val="365F91"/>
          <w:sz w:val="36"/>
        </w:rPr>
        <w:t>70%</w:t>
      </w:r>
      <w:r w:rsidRPr="004412D5">
        <w:rPr>
          <w:rFonts w:asciiTheme="minorBidi" w:hAnsiTheme="minorBidi" w:cstheme="minorBidi"/>
          <w:color w:val="365F91"/>
          <w:spacing w:val="-3"/>
          <w:sz w:val="36"/>
        </w:rPr>
        <w:t xml:space="preserve"> </w:t>
      </w:r>
      <w:r w:rsidRPr="004412D5">
        <w:rPr>
          <w:rFonts w:asciiTheme="minorBidi" w:hAnsiTheme="minorBidi" w:cstheme="minorBidi"/>
          <w:color w:val="365F91"/>
          <w:sz w:val="36"/>
        </w:rPr>
        <w:t>is</w:t>
      </w:r>
      <w:r w:rsidRPr="004412D5">
        <w:rPr>
          <w:rFonts w:asciiTheme="minorBidi" w:hAnsiTheme="minorBidi" w:cstheme="minorBidi"/>
          <w:color w:val="365F91"/>
          <w:spacing w:val="-1"/>
          <w:sz w:val="36"/>
        </w:rPr>
        <w:t xml:space="preserve"> </w:t>
      </w:r>
      <w:r w:rsidRPr="004412D5">
        <w:rPr>
          <w:rFonts w:asciiTheme="minorBidi" w:hAnsiTheme="minorBidi" w:cstheme="minorBidi"/>
          <w:color w:val="365F91"/>
          <w:sz w:val="36"/>
        </w:rPr>
        <w:t>S,</w:t>
      </w:r>
      <w:r w:rsidRPr="004412D5">
        <w:rPr>
          <w:rFonts w:asciiTheme="minorBidi" w:hAnsiTheme="minorBidi" w:cstheme="minorBidi"/>
          <w:color w:val="365F91"/>
          <w:spacing w:val="-2"/>
          <w:sz w:val="36"/>
        </w:rPr>
        <w:t xml:space="preserve"> </w:t>
      </w:r>
      <w:r w:rsidRPr="004412D5">
        <w:rPr>
          <w:rFonts w:asciiTheme="minorBidi" w:hAnsiTheme="minorBidi" w:cstheme="minorBidi"/>
          <w:color w:val="365F91"/>
          <w:sz w:val="36"/>
        </w:rPr>
        <w:t>&lt;70%</w:t>
      </w:r>
      <w:r w:rsidRPr="004412D5">
        <w:rPr>
          <w:rFonts w:asciiTheme="minorBidi" w:hAnsiTheme="minorBidi" w:cstheme="minorBidi"/>
          <w:color w:val="365F91"/>
          <w:spacing w:val="-4"/>
          <w:sz w:val="36"/>
        </w:rPr>
        <w:t xml:space="preserve"> </w:t>
      </w:r>
      <w:r w:rsidRPr="004412D5">
        <w:rPr>
          <w:rFonts w:asciiTheme="minorBidi" w:hAnsiTheme="minorBidi" w:cstheme="minorBidi"/>
          <w:color w:val="365F91"/>
          <w:sz w:val="36"/>
        </w:rPr>
        <w:t>is</w:t>
      </w:r>
      <w:r w:rsidRPr="004412D5">
        <w:rPr>
          <w:rFonts w:asciiTheme="minorBidi" w:hAnsiTheme="minorBidi" w:cstheme="minorBidi"/>
          <w:color w:val="365F91"/>
          <w:spacing w:val="-3"/>
          <w:sz w:val="36"/>
        </w:rPr>
        <w:t xml:space="preserve"> </w:t>
      </w:r>
      <w:r w:rsidRPr="004412D5">
        <w:rPr>
          <w:rFonts w:asciiTheme="minorBidi" w:hAnsiTheme="minorBidi" w:cstheme="minorBidi"/>
          <w:color w:val="365F91"/>
          <w:spacing w:val="-10"/>
          <w:sz w:val="36"/>
        </w:rPr>
        <w:t>U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86"/>
        <w:gridCol w:w="2614"/>
        <w:gridCol w:w="2610"/>
      </w:tblGrid>
      <w:tr w:rsidR="00EB37E5" w:rsidRPr="004412D5" w14:paraId="461E0BA2" w14:textId="77777777" w:rsidTr="00A37F84">
        <w:trPr>
          <w:trHeight w:val="683"/>
          <w:tblHeader/>
        </w:trPr>
        <w:tc>
          <w:tcPr>
            <w:tcW w:w="5486" w:type="dxa"/>
          </w:tcPr>
          <w:p w14:paraId="461E0B9E" w14:textId="77777777" w:rsidR="00EB37E5" w:rsidRPr="004412D5" w:rsidRDefault="00DC007B" w:rsidP="00A37F84">
            <w:pPr>
              <w:pStyle w:val="TableParagraph"/>
              <w:spacing w:line="276" w:lineRule="auto"/>
              <w:ind w:left="270"/>
              <w:rPr>
                <w:rFonts w:asciiTheme="minorBidi" w:hAnsiTheme="minorBidi" w:cstheme="minorBidi"/>
                <w:sz w:val="28"/>
              </w:rPr>
            </w:pPr>
            <w:r w:rsidRPr="004412D5">
              <w:rPr>
                <w:rFonts w:asciiTheme="minorBidi" w:hAnsiTheme="minorBidi" w:cstheme="minorBidi"/>
                <w:sz w:val="28"/>
              </w:rPr>
              <w:t>Your</w:t>
            </w:r>
            <w:r w:rsidRPr="004412D5">
              <w:rPr>
                <w:rFonts w:asciiTheme="minorBidi" w:hAnsiTheme="minorBidi" w:cstheme="minorBidi"/>
                <w:spacing w:val="-6"/>
                <w:sz w:val="28"/>
              </w:rPr>
              <w:t xml:space="preserve"> </w:t>
            </w:r>
            <w:r w:rsidRPr="004412D5">
              <w:rPr>
                <w:rFonts w:asciiTheme="minorBidi" w:hAnsiTheme="minorBidi" w:cstheme="minorBidi"/>
                <w:sz w:val="28"/>
              </w:rPr>
              <w:t>grade</w:t>
            </w:r>
            <w:r w:rsidRPr="004412D5">
              <w:rPr>
                <w:rFonts w:asciiTheme="minorBidi" w:hAnsiTheme="minorBidi" w:cstheme="minorBidi"/>
                <w:spacing w:val="-6"/>
                <w:sz w:val="28"/>
              </w:rPr>
              <w:t xml:space="preserve"> </w:t>
            </w:r>
            <w:r w:rsidRPr="004412D5">
              <w:rPr>
                <w:rFonts w:asciiTheme="minorBidi" w:hAnsiTheme="minorBidi" w:cstheme="minorBidi"/>
                <w:sz w:val="28"/>
              </w:rPr>
              <w:t>will</w:t>
            </w:r>
            <w:r w:rsidRPr="004412D5">
              <w:rPr>
                <w:rFonts w:asciiTheme="minorBidi" w:hAnsiTheme="minorBidi" w:cstheme="minorBidi"/>
                <w:spacing w:val="-5"/>
                <w:sz w:val="28"/>
              </w:rPr>
              <w:t xml:space="preserve"> </w:t>
            </w:r>
            <w:r w:rsidRPr="004412D5">
              <w:rPr>
                <w:rFonts w:asciiTheme="minorBidi" w:hAnsiTheme="minorBidi" w:cstheme="minorBidi"/>
                <w:sz w:val="28"/>
              </w:rPr>
              <w:t>be</w:t>
            </w:r>
            <w:r w:rsidRPr="004412D5">
              <w:rPr>
                <w:rFonts w:asciiTheme="minorBidi" w:hAnsiTheme="minorBidi" w:cstheme="minorBidi"/>
                <w:spacing w:val="-4"/>
                <w:sz w:val="28"/>
              </w:rPr>
              <w:t xml:space="preserve"> </w:t>
            </w:r>
            <w:r w:rsidRPr="004412D5">
              <w:rPr>
                <w:rFonts w:asciiTheme="minorBidi" w:hAnsiTheme="minorBidi" w:cstheme="minorBidi"/>
                <w:sz w:val="28"/>
              </w:rPr>
              <w:t>determined</w:t>
            </w:r>
            <w:r w:rsidRPr="004412D5">
              <w:rPr>
                <w:rFonts w:asciiTheme="minorBidi" w:hAnsiTheme="minorBidi" w:cstheme="minorBidi"/>
                <w:spacing w:val="-2"/>
                <w:sz w:val="28"/>
              </w:rPr>
              <w:t xml:space="preserve"> </w:t>
            </w:r>
            <w:r w:rsidRPr="004412D5">
              <w:rPr>
                <w:rFonts w:asciiTheme="minorBidi" w:hAnsiTheme="minorBidi" w:cstheme="minorBidi"/>
                <w:spacing w:val="-5"/>
                <w:sz w:val="28"/>
              </w:rPr>
              <w:t>as</w:t>
            </w:r>
          </w:p>
          <w:p w14:paraId="461E0B9F" w14:textId="77777777" w:rsidR="00EB37E5" w:rsidRPr="004412D5" w:rsidRDefault="00DC007B" w:rsidP="00D2768F">
            <w:pPr>
              <w:pStyle w:val="TableParagraph"/>
              <w:spacing w:line="276" w:lineRule="auto"/>
              <w:ind w:left="827"/>
              <w:rPr>
                <w:rFonts w:asciiTheme="minorBidi" w:hAnsiTheme="minorBidi" w:cstheme="minorBidi"/>
                <w:sz w:val="28"/>
              </w:rPr>
            </w:pPr>
            <w:r w:rsidRPr="004412D5">
              <w:rPr>
                <w:rFonts w:asciiTheme="minorBidi" w:hAnsiTheme="minorBidi" w:cstheme="minorBidi"/>
                <w:spacing w:val="-2"/>
                <w:sz w:val="28"/>
              </w:rPr>
              <w:t>follows:</w:t>
            </w:r>
          </w:p>
        </w:tc>
        <w:tc>
          <w:tcPr>
            <w:tcW w:w="2614" w:type="dxa"/>
          </w:tcPr>
          <w:p w14:paraId="461E0BA0" w14:textId="77777777" w:rsidR="00EB37E5" w:rsidRPr="004412D5" w:rsidRDefault="00DC007B" w:rsidP="00A37F84">
            <w:pPr>
              <w:pStyle w:val="TableParagraph"/>
              <w:spacing w:line="276" w:lineRule="auto"/>
              <w:ind w:left="187"/>
              <w:rPr>
                <w:rFonts w:asciiTheme="minorBidi" w:hAnsiTheme="minorBidi" w:cstheme="minorBidi"/>
                <w:sz w:val="28"/>
              </w:rPr>
            </w:pPr>
            <w:r w:rsidRPr="004412D5">
              <w:rPr>
                <w:rFonts w:asciiTheme="minorBidi" w:hAnsiTheme="minorBidi" w:cstheme="minorBidi"/>
                <w:sz w:val="28"/>
              </w:rPr>
              <w:t>First-time</w:t>
            </w:r>
            <w:r w:rsidRPr="004412D5">
              <w:rPr>
                <w:rFonts w:asciiTheme="minorBidi" w:hAnsiTheme="minorBidi" w:cstheme="minorBidi"/>
                <w:spacing w:val="-8"/>
                <w:sz w:val="28"/>
              </w:rPr>
              <w:t xml:space="preserve"> </w:t>
            </w:r>
            <w:r w:rsidRPr="004412D5">
              <w:rPr>
                <w:rFonts w:asciiTheme="minorBidi" w:hAnsiTheme="minorBidi" w:cstheme="minorBidi"/>
                <w:spacing w:val="-5"/>
                <w:sz w:val="28"/>
              </w:rPr>
              <w:t>SI</w:t>
            </w:r>
          </w:p>
        </w:tc>
        <w:tc>
          <w:tcPr>
            <w:tcW w:w="2610" w:type="dxa"/>
          </w:tcPr>
          <w:p w14:paraId="461E0BA1" w14:textId="77777777" w:rsidR="00EB37E5" w:rsidRPr="004412D5" w:rsidRDefault="00DC007B" w:rsidP="00A37F84">
            <w:pPr>
              <w:pStyle w:val="TableParagraph"/>
              <w:spacing w:line="276" w:lineRule="auto"/>
              <w:ind w:left="183"/>
              <w:rPr>
                <w:rFonts w:asciiTheme="minorBidi" w:hAnsiTheme="minorBidi" w:cstheme="minorBidi"/>
                <w:sz w:val="28"/>
              </w:rPr>
            </w:pPr>
            <w:r w:rsidRPr="004412D5">
              <w:rPr>
                <w:rFonts w:asciiTheme="minorBidi" w:hAnsiTheme="minorBidi" w:cstheme="minorBidi"/>
                <w:sz w:val="28"/>
              </w:rPr>
              <w:t>Returning</w:t>
            </w:r>
            <w:r w:rsidRPr="004412D5">
              <w:rPr>
                <w:rFonts w:asciiTheme="minorBidi" w:hAnsiTheme="minorBidi" w:cstheme="minorBidi"/>
                <w:spacing w:val="-8"/>
                <w:sz w:val="28"/>
              </w:rPr>
              <w:t xml:space="preserve"> </w:t>
            </w:r>
            <w:r w:rsidRPr="004412D5">
              <w:rPr>
                <w:rFonts w:asciiTheme="minorBidi" w:hAnsiTheme="minorBidi" w:cstheme="minorBidi"/>
                <w:spacing w:val="-5"/>
                <w:sz w:val="28"/>
              </w:rPr>
              <w:t>SI</w:t>
            </w:r>
          </w:p>
        </w:tc>
      </w:tr>
      <w:tr w:rsidR="00EB37E5" w:rsidRPr="004412D5" w14:paraId="461E0BA7" w14:textId="77777777" w:rsidTr="00A37F84">
        <w:trPr>
          <w:trHeight w:val="683"/>
        </w:trPr>
        <w:tc>
          <w:tcPr>
            <w:tcW w:w="5486" w:type="dxa"/>
          </w:tcPr>
          <w:p w14:paraId="461E0BA4" w14:textId="7D376DDC" w:rsidR="00EB37E5" w:rsidRPr="004412D5" w:rsidRDefault="00DC007B" w:rsidP="00A37F84">
            <w:pPr>
              <w:pStyle w:val="TableParagraph"/>
              <w:spacing w:line="276" w:lineRule="auto"/>
              <w:ind w:left="270"/>
              <w:rPr>
                <w:rFonts w:asciiTheme="minorBidi" w:hAnsiTheme="minorBidi" w:cstheme="minorBidi"/>
                <w:sz w:val="28"/>
              </w:rPr>
            </w:pPr>
            <w:r w:rsidRPr="004412D5">
              <w:rPr>
                <w:rFonts w:asciiTheme="minorBidi" w:hAnsiTheme="minorBidi" w:cstheme="minorBidi"/>
                <w:sz w:val="28"/>
              </w:rPr>
              <w:t>Completing</w:t>
            </w:r>
            <w:r w:rsidRPr="004412D5">
              <w:rPr>
                <w:rFonts w:asciiTheme="minorBidi" w:hAnsiTheme="minorBidi" w:cstheme="minorBidi"/>
                <w:spacing w:val="-8"/>
                <w:sz w:val="28"/>
              </w:rPr>
              <w:t xml:space="preserve"> </w:t>
            </w:r>
            <w:r w:rsidRPr="004412D5">
              <w:rPr>
                <w:rFonts w:asciiTheme="minorBidi" w:hAnsiTheme="minorBidi" w:cstheme="minorBidi"/>
                <w:sz w:val="28"/>
              </w:rPr>
              <w:t>the</w:t>
            </w:r>
            <w:r w:rsidRPr="004412D5">
              <w:rPr>
                <w:rFonts w:asciiTheme="minorBidi" w:hAnsiTheme="minorBidi" w:cstheme="minorBidi"/>
                <w:spacing w:val="-6"/>
                <w:sz w:val="28"/>
              </w:rPr>
              <w:t xml:space="preserve"> </w:t>
            </w:r>
            <w:r w:rsidRPr="004412D5">
              <w:rPr>
                <w:rFonts w:asciiTheme="minorBidi" w:hAnsiTheme="minorBidi" w:cstheme="minorBidi"/>
                <w:sz w:val="28"/>
              </w:rPr>
              <w:t>Common</w:t>
            </w:r>
            <w:r w:rsidRPr="004412D5">
              <w:rPr>
                <w:rFonts w:asciiTheme="minorBidi" w:hAnsiTheme="minorBidi" w:cstheme="minorBidi"/>
                <w:spacing w:val="-4"/>
                <w:sz w:val="28"/>
              </w:rPr>
              <w:t xml:space="preserve"> </w:t>
            </w:r>
            <w:r w:rsidRPr="004412D5">
              <w:rPr>
                <w:rFonts w:asciiTheme="minorBidi" w:hAnsiTheme="minorBidi" w:cstheme="minorBidi"/>
                <w:sz w:val="28"/>
              </w:rPr>
              <w:t>Tutor</w:t>
            </w:r>
            <w:r w:rsidRPr="004412D5">
              <w:rPr>
                <w:rFonts w:asciiTheme="minorBidi" w:hAnsiTheme="minorBidi" w:cstheme="minorBidi"/>
                <w:spacing w:val="-4"/>
                <w:sz w:val="28"/>
              </w:rPr>
              <w:t xml:space="preserve"> </w:t>
            </w:r>
            <w:r w:rsidRPr="004412D5">
              <w:rPr>
                <w:rFonts w:asciiTheme="minorBidi" w:hAnsiTheme="minorBidi" w:cstheme="minorBidi"/>
                <w:spacing w:val="-2"/>
                <w:sz w:val="28"/>
              </w:rPr>
              <w:t>Training</w:t>
            </w:r>
            <w:r w:rsidR="00A37F84">
              <w:rPr>
                <w:rFonts w:asciiTheme="minorBidi" w:hAnsiTheme="minorBidi" w:cstheme="minorBidi"/>
                <w:spacing w:val="-2"/>
                <w:sz w:val="28"/>
              </w:rPr>
              <w:t xml:space="preserve"> </w:t>
            </w:r>
            <w:r w:rsidRPr="004412D5">
              <w:rPr>
                <w:rFonts w:asciiTheme="minorBidi" w:hAnsiTheme="minorBidi" w:cstheme="minorBidi"/>
                <w:spacing w:val="-2"/>
                <w:sz w:val="28"/>
              </w:rPr>
              <w:t>assignments</w:t>
            </w:r>
          </w:p>
        </w:tc>
        <w:tc>
          <w:tcPr>
            <w:tcW w:w="2614" w:type="dxa"/>
          </w:tcPr>
          <w:p w14:paraId="461E0BA5" w14:textId="77777777" w:rsidR="00EB37E5" w:rsidRPr="004412D5" w:rsidRDefault="00DC007B" w:rsidP="00A37F84">
            <w:pPr>
              <w:pStyle w:val="TableParagraph"/>
              <w:spacing w:line="276" w:lineRule="auto"/>
              <w:ind w:left="187"/>
              <w:rPr>
                <w:rFonts w:asciiTheme="minorBidi" w:hAnsiTheme="minorBidi" w:cstheme="minorBidi"/>
                <w:sz w:val="28"/>
              </w:rPr>
            </w:pPr>
            <w:r w:rsidRPr="004412D5">
              <w:rPr>
                <w:rFonts w:asciiTheme="minorBidi" w:hAnsiTheme="minorBidi" w:cstheme="minorBidi"/>
                <w:spacing w:val="-5"/>
                <w:sz w:val="28"/>
              </w:rPr>
              <w:t>40%</w:t>
            </w:r>
          </w:p>
        </w:tc>
        <w:tc>
          <w:tcPr>
            <w:tcW w:w="2610" w:type="dxa"/>
          </w:tcPr>
          <w:p w14:paraId="461E0BA6" w14:textId="77777777" w:rsidR="00EB37E5" w:rsidRPr="004412D5" w:rsidRDefault="00DC007B" w:rsidP="00A37F84">
            <w:pPr>
              <w:pStyle w:val="TableParagraph"/>
              <w:spacing w:line="276" w:lineRule="auto"/>
              <w:ind w:left="183"/>
              <w:rPr>
                <w:rFonts w:asciiTheme="minorBidi" w:hAnsiTheme="minorBidi" w:cstheme="minorBidi"/>
                <w:sz w:val="28"/>
              </w:rPr>
            </w:pPr>
            <w:r w:rsidRPr="004412D5">
              <w:rPr>
                <w:rFonts w:asciiTheme="minorBidi" w:hAnsiTheme="minorBidi" w:cstheme="minorBidi"/>
                <w:spacing w:val="-5"/>
                <w:sz w:val="28"/>
              </w:rPr>
              <w:t>N/A</w:t>
            </w:r>
          </w:p>
        </w:tc>
      </w:tr>
      <w:tr w:rsidR="00EB37E5" w:rsidRPr="004412D5" w14:paraId="461E0BAD" w14:textId="77777777" w:rsidTr="00A37F84">
        <w:trPr>
          <w:trHeight w:val="1024"/>
        </w:trPr>
        <w:tc>
          <w:tcPr>
            <w:tcW w:w="5486" w:type="dxa"/>
          </w:tcPr>
          <w:p w14:paraId="461E0BA8" w14:textId="77777777" w:rsidR="00EB37E5" w:rsidRPr="004412D5" w:rsidRDefault="00DC007B" w:rsidP="00A37F84">
            <w:pPr>
              <w:pStyle w:val="TableParagraph"/>
              <w:spacing w:line="276" w:lineRule="auto"/>
              <w:ind w:left="270"/>
              <w:rPr>
                <w:rFonts w:asciiTheme="minorBidi" w:hAnsiTheme="minorBidi" w:cstheme="minorBidi"/>
                <w:sz w:val="28"/>
              </w:rPr>
            </w:pPr>
            <w:r w:rsidRPr="004412D5">
              <w:rPr>
                <w:rFonts w:asciiTheme="minorBidi" w:hAnsiTheme="minorBidi" w:cstheme="minorBidi"/>
                <w:sz w:val="28"/>
              </w:rPr>
              <w:t>Attendance</w:t>
            </w:r>
            <w:r w:rsidRPr="004412D5">
              <w:rPr>
                <w:rFonts w:asciiTheme="minorBidi" w:hAnsiTheme="minorBidi" w:cstheme="minorBidi"/>
                <w:spacing w:val="-10"/>
                <w:sz w:val="28"/>
              </w:rPr>
              <w:t xml:space="preserve"> </w:t>
            </w:r>
            <w:r w:rsidRPr="004412D5">
              <w:rPr>
                <w:rFonts w:asciiTheme="minorBidi" w:hAnsiTheme="minorBidi" w:cstheme="minorBidi"/>
                <w:sz w:val="28"/>
              </w:rPr>
              <w:t>and</w:t>
            </w:r>
            <w:r w:rsidRPr="004412D5">
              <w:rPr>
                <w:rFonts w:asciiTheme="minorBidi" w:hAnsiTheme="minorBidi" w:cstheme="minorBidi"/>
                <w:spacing w:val="-8"/>
                <w:sz w:val="28"/>
              </w:rPr>
              <w:t xml:space="preserve"> </w:t>
            </w:r>
            <w:r w:rsidRPr="004412D5">
              <w:rPr>
                <w:rFonts w:asciiTheme="minorBidi" w:hAnsiTheme="minorBidi" w:cstheme="minorBidi"/>
                <w:sz w:val="28"/>
              </w:rPr>
              <w:t>Participation</w:t>
            </w:r>
            <w:r w:rsidRPr="004412D5">
              <w:rPr>
                <w:rFonts w:asciiTheme="minorBidi" w:hAnsiTheme="minorBidi" w:cstheme="minorBidi"/>
                <w:spacing w:val="-8"/>
                <w:sz w:val="28"/>
              </w:rPr>
              <w:t xml:space="preserve"> </w:t>
            </w:r>
            <w:proofErr w:type="gramStart"/>
            <w:r w:rsidRPr="004412D5">
              <w:rPr>
                <w:rFonts w:asciiTheme="minorBidi" w:hAnsiTheme="minorBidi" w:cstheme="minorBidi"/>
                <w:sz w:val="28"/>
              </w:rPr>
              <w:t>at</w:t>
            </w:r>
            <w:proofErr w:type="gramEnd"/>
            <w:r w:rsidRPr="004412D5">
              <w:rPr>
                <w:rFonts w:asciiTheme="minorBidi" w:hAnsiTheme="minorBidi" w:cstheme="minorBidi"/>
                <w:spacing w:val="-10"/>
                <w:sz w:val="28"/>
              </w:rPr>
              <w:t xml:space="preserve"> </w:t>
            </w:r>
            <w:r w:rsidRPr="004412D5">
              <w:rPr>
                <w:rFonts w:asciiTheme="minorBidi" w:hAnsiTheme="minorBidi" w:cstheme="minorBidi"/>
                <w:sz w:val="28"/>
              </w:rPr>
              <w:t xml:space="preserve">Office </w:t>
            </w:r>
            <w:r w:rsidRPr="004412D5">
              <w:rPr>
                <w:rFonts w:asciiTheme="minorBidi" w:hAnsiTheme="minorBidi" w:cstheme="minorBidi"/>
                <w:spacing w:val="-2"/>
                <w:sz w:val="28"/>
              </w:rPr>
              <w:t>Meetings</w:t>
            </w:r>
          </w:p>
        </w:tc>
        <w:tc>
          <w:tcPr>
            <w:tcW w:w="2614" w:type="dxa"/>
          </w:tcPr>
          <w:p w14:paraId="461E0BA9" w14:textId="77777777" w:rsidR="00EB37E5" w:rsidRPr="004412D5" w:rsidRDefault="00DC007B" w:rsidP="00A37F84">
            <w:pPr>
              <w:pStyle w:val="TableParagraph"/>
              <w:spacing w:line="276" w:lineRule="auto"/>
              <w:ind w:left="187"/>
              <w:rPr>
                <w:rFonts w:asciiTheme="minorBidi" w:hAnsiTheme="minorBidi" w:cstheme="minorBidi"/>
                <w:sz w:val="28"/>
              </w:rPr>
            </w:pPr>
            <w:r w:rsidRPr="004412D5">
              <w:rPr>
                <w:rFonts w:asciiTheme="minorBidi" w:hAnsiTheme="minorBidi" w:cstheme="minorBidi"/>
                <w:sz w:val="28"/>
              </w:rPr>
              <w:t>30%</w:t>
            </w:r>
            <w:r w:rsidRPr="004412D5">
              <w:rPr>
                <w:rFonts w:asciiTheme="minorBidi" w:hAnsiTheme="minorBidi" w:cstheme="minorBidi"/>
                <w:spacing w:val="-13"/>
                <w:sz w:val="28"/>
              </w:rPr>
              <w:t xml:space="preserve"> </w:t>
            </w:r>
            <w:r w:rsidRPr="004412D5">
              <w:rPr>
                <w:rFonts w:asciiTheme="minorBidi" w:hAnsiTheme="minorBidi" w:cstheme="minorBidi"/>
                <w:sz w:val="28"/>
              </w:rPr>
              <w:t>(up</w:t>
            </w:r>
            <w:r w:rsidRPr="004412D5">
              <w:rPr>
                <w:rFonts w:asciiTheme="minorBidi" w:hAnsiTheme="minorBidi" w:cstheme="minorBidi"/>
                <w:spacing w:val="-12"/>
                <w:sz w:val="28"/>
              </w:rPr>
              <w:t xml:space="preserve"> </w:t>
            </w:r>
            <w:r w:rsidRPr="004412D5">
              <w:rPr>
                <w:rFonts w:asciiTheme="minorBidi" w:hAnsiTheme="minorBidi" w:cstheme="minorBidi"/>
                <w:sz w:val="28"/>
              </w:rPr>
              <w:t>to</w:t>
            </w:r>
            <w:r w:rsidRPr="004412D5">
              <w:rPr>
                <w:rFonts w:asciiTheme="minorBidi" w:hAnsiTheme="minorBidi" w:cstheme="minorBidi"/>
                <w:spacing w:val="-12"/>
                <w:sz w:val="28"/>
              </w:rPr>
              <w:t xml:space="preserve"> </w:t>
            </w:r>
            <w:r w:rsidRPr="004412D5">
              <w:rPr>
                <w:rFonts w:asciiTheme="minorBidi" w:hAnsiTheme="minorBidi" w:cstheme="minorBidi"/>
                <w:sz w:val="28"/>
              </w:rPr>
              <w:t xml:space="preserve">2 </w:t>
            </w:r>
            <w:proofErr w:type="gramStart"/>
            <w:r w:rsidRPr="004412D5">
              <w:rPr>
                <w:rFonts w:asciiTheme="minorBidi" w:hAnsiTheme="minorBidi" w:cstheme="minorBidi"/>
                <w:spacing w:val="-2"/>
                <w:sz w:val="28"/>
              </w:rPr>
              <w:t>office</w:t>
            </w:r>
            <w:proofErr w:type="gramEnd"/>
          </w:p>
          <w:p w14:paraId="461E0BAA" w14:textId="77777777" w:rsidR="00EB37E5" w:rsidRPr="004412D5" w:rsidRDefault="00DC007B" w:rsidP="00A37F84">
            <w:pPr>
              <w:pStyle w:val="TableParagraph"/>
              <w:spacing w:line="276" w:lineRule="auto"/>
              <w:ind w:left="187"/>
              <w:rPr>
                <w:rFonts w:asciiTheme="minorBidi" w:hAnsiTheme="minorBidi" w:cstheme="minorBidi"/>
                <w:sz w:val="28"/>
              </w:rPr>
            </w:pPr>
            <w:r w:rsidRPr="004412D5">
              <w:rPr>
                <w:rFonts w:asciiTheme="minorBidi" w:hAnsiTheme="minorBidi" w:cstheme="minorBidi"/>
                <w:spacing w:val="-2"/>
                <w:sz w:val="28"/>
              </w:rPr>
              <w:t>updates)</w:t>
            </w:r>
          </w:p>
        </w:tc>
        <w:tc>
          <w:tcPr>
            <w:tcW w:w="2610" w:type="dxa"/>
          </w:tcPr>
          <w:p w14:paraId="461E0BAB" w14:textId="77777777" w:rsidR="00EB37E5" w:rsidRPr="004412D5" w:rsidRDefault="00DC007B" w:rsidP="00A37F84">
            <w:pPr>
              <w:pStyle w:val="TableParagraph"/>
              <w:spacing w:line="276" w:lineRule="auto"/>
              <w:ind w:left="183" w:right="56"/>
              <w:rPr>
                <w:rFonts w:asciiTheme="minorBidi" w:hAnsiTheme="minorBidi" w:cstheme="minorBidi"/>
                <w:sz w:val="28"/>
              </w:rPr>
            </w:pPr>
            <w:r w:rsidRPr="004412D5">
              <w:rPr>
                <w:rFonts w:asciiTheme="minorBidi" w:hAnsiTheme="minorBidi" w:cstheme="minorBidi"/>
                <w:sz w:val="28"/>
              </w:rPr>
              <w:t>50% (as needed</w:t>
            </w:r>
            <w:r w:rsidRPr="004412D5">
              <w:rPr>
                <w:rFonts w:asciiTheme="minorBidi" w:hAnsiTheme="minorBidi" w:cstheme="minorBidi"/>
                <w:spacing w:val="-16"/>
                <w:sz w:val="28"/>
              </w:rPr>
              <w:t xml:space="preserve"> </w:t>
            </w:r>
            <w:r w:rsidRPr="004412D5">
              <w:rPr>
                <w:rFonts w:asciiTheme="minorBidi" w:hAnsiTheme="minorBidi" w:cstheme="minorBidi"/>
                <w:sz w:val="28"/>
              </w:rPr>
              <w:t>office</w:t>
            </w:r>
          </w:p>
          <w:p w14:paraId="461E0BAC" w14:textId="77777777" w:rsidR="00EB37E5" w:rsidRPr="004412D5" w:rsidRDefault="00DC007B" w:rsidP="00A37F84">
            <w:pPr>
              <w:pStyle w:val="TableParagraph"/>
              <w:spacing w:line="276" w:lineRule="auto"/>
              <w:ind w:left="183"/>
              <w:rPr>
                <w:rFonts w:asciiTheme="minorBidi" w:hAnsiTheme="minorBidi" w:cstheme="minorBidi"/>
                <w:sz w:val="28"/>
              </w:rPr>
            </w:pPr>
            <w:r w:rsidRPr="004412D5">
              <w:rPr>
                <w:rFonts w:asciiTheme="minorBidi" w:hAnsiTheme="minorBidi" w:cstheme="minorBidi"/>
                <w:spacing w:val="-2"/>
                <w:sz w:val="28"/>
              </w:rPr>
              <w:t>updates)</w:t>
            </w:r>
          </w:p>
        </w:tc>
      </w:tr>
      <w:tr w:rsidR="00EB37E5" w:rsidRPr="004412D5" w14:paraId="461E0BB1" w14:textId="77777777" w:rsidTr="00A37F84">
        <w:trPr>
          <w:trHeight w:val="342"/>
        </w:trPr>
        <w:tc>
          <w:tcPr>
            <w:tcW w:w="5486" w:type="dxa"/>
          </w:tcPr>
          <w:p w14:paraId="461E0BAE" w14:textId="77777777" w:rsidR="00EB37E5" w:rsidRPr="004412D5" w:rsidRDefault="00DC007B" w:rsidP="00A37F84">
            <w:pPr>
              <w:pStyle w:val="TableParagraph"/>
              <w:spacing w:line="276" w:lineRule="auto"/>
              <w:ind w:left="0"/>
              <w:jc w:val="center"/>
              <w:rPr>
                <w:rFonts w:asciiTheme="minorBidi" w:hAnsiTheme="minorBidi" w:cstheme="minorBidi"/>
                <w:sz w:val="28"/>
              </w:rPr>
            </w:pPr>
            <w:r w:rsidRPr="004412D5">
              <w:rPr>
                <w:rFonts w:asciiTheme="minorBidi" w:hAnsiTheme="minorBidi" w:cstheme="minorBidi"/>
                <w:sz w:val="28"/>
              </w:rPr>
              <w:t>Taking</w:t>
            </w:r>
            <w:r w:rsidRPr="004412D5">
              <w:rPr>
                <w:rFonts w:asciiTheme="minorBidi" w:hAnsiTheme="minorBidi" w:cstheme="minorBidi"/>
                <w:spacing w:val="-6"/>
                <w:sz w:val="28"/>
              </w:rPr>
              <w:t xml:space="preserve"> </w:t>
            </w:r>
            <w:r w:rsidRPr="004412D5">
              <w:rPr>
                <w:rFonts w:asciiTheme="minorBidi" w:hAnsiTheme="minorBidi" w:cstheme="minorBidi"/>
                <w:sz w:val="28"/>
              </w:rPr>
              <w:t>attendance</w:t>
            </w:r>
            <w:r w:rsidRPr="004412D5">
              <w:rPr>
                <w:rFonts w:asciiTheme="minorBidi" w:hAnsiTheme="minorBidi" w:cstheme="minorBidi"/>
                <w:spacing w:val="-6"/>
                <w:sz w:val="28"/>
              </w:rPr>
              <w:t xml:space="preserve"> </w:t>
            </w:r>
            <w:r w:rsidRPr="004412D5">
              <w:rPr>
                <w:rFonts w:asciiTheme="minorBidi" w:hAnsiTheme="minorBidi" w:cstheme="minorBidi"/>
                <w:sz w:val="28"/>
              </w:rPr>
              <w:t>via</w:t>
            </w:r>
            <w:r w:rsidRPr="004412D5">
              <w:rPr>
                <w:rFonts w:asciiTheme="minorBidi" w:hAnsiTheme="minorBidi" w:cstheme="minorBidi"/>
                <w:spacing w:val="-5"/>
                <w:sz w:val="28"/>
              </w:rPr>
              <w:t xml:space="preserve"> </w:t>
            </w:r>
            <w:r w:rsidRPr="004412D5">
              <w:rPr>
                <w:rFonts w:asciiTheme="minorBidi" w:hAnsiTheme="minorBidi" w:cstheme="minorBidi"/>
                <w:sz w:val="28"/>
              </w:rPr>
              <w:t>Google</w:t>
            </w:r>
            <w:r w:rsidRPr="004412D5">
              <w:rPr>
                <w:rFonts w:asciiTheme="minorBidi" w:hAnsiTheme="minorBidi" w:cstheme="minorBidi"/>
                <w:spacing w:val="-5"/>
                <w:sz w:val="28"/>
              </w:rPr>
              <w:t xml:space="preserve"> </w:t>
            </w:r>
            <w:r w:rsidRPr="004412D5">
              <w:rPr>
                <w:rFonts w:asciiTheme="minorBidi" w:hAnsiTheme="minorBidi" w:cstheme="minorBidi"/>
                <w:spacing w:val="-4"/>
                <w:sz w:val="28"/>
              </w:rPr>
              <w:t>Form</w:t>
            </w:r>
          </w:p>
        </w:tc>
        <w:tc>
          <w:tcPr>
            <w:tcW w:w="2614" w:type="dxa"/>
          </w:tcPr>
          <w:p w14:paraId="461E0BAF" w14:textId="77777777" w:rsidR="00EB37E5" w:rsidRPr="004412D5" w:rsidRDefault="00DC007B" w:rsidP="00A37F84">
            <w:pPr>
              <w:pStyle w:val="TableParagraph"/>
              <w:spacing w:line="276" w:lineRule="auto"/>
              <w:ind w:left="187"/>
              <w:rPr>
                <w:rFonts w:asciiTheme="minorBidi" w:hAnsiTheme="minorBidi" w:cstheme="minorBidi"/>
                <w:sz w:val="28"/>
              </w:rPr>
            </w:pPr>
            <w:r w:rsidRPr="004412D5">
              <w:rPr>
                <w:rFonts w:asciiTheme="minorBidi" w:hAnsiTheme="minorBidi" w:cstheme="minorBidi"/>
                <w:spacing w:val="-5"/>
                <w:sz w:val="28"/>
              </w:rPr>
              <w:t>30%</w:t>
            </w:r>
          </w:p>
        </w:tc>
        <w:tc>
          <w:tcPr>
            <w:tcW w:w="2610" w:type="dxa"/>
          </w:tcPr>
          <w:p w14:paraId="461E0BB0" w14:textId="77777777" w:rsidR="00EB37E5" w:rsidRPr="004412D5" w:rsidRDefault="00DC007B" w:rsidP="00A37F84">
            <w:pPr>
              <w:pStyle w:val="TableParagraph"/>
              <w:spacing w:line="276" w:lineRule="auto"/>
              <w:ind w:left="183"/>
              <w:rPr>
                <w:rFonts w:asciiTheme="minorBidi" w:hAnsiTheme="minorBidi" w:cstheme="minorBidi"/>
                <w:sz w:val="28"/>
              </w:rPr>
            </w:pPr>
            <w:r w:rsidRPr="004412D5">
              <w:rPr>
                <w:rFonts w:asciiTheme="minorBidi" w:hAnsiTheme="minorBidi" w:cstheme="minorBidi"/>
                <w:spacing w:val="-5"/>
                <w:sz w:val="28"/>
              </w:rPr>
              <w:t>50%</w:t>
            </w:r>
          </w:p>
        </w:tc>
      </w:tr>
    </w:tbl>
    <w:p w14:paraId="461E0BB2" w14:textId="77777777" w:rsidR="00EB37E5" w:rsidRPr="004412D5" w:rsidRDefault="00DC007B" w:rsidP="00D2768F">
      <w:pPr>
        <w:pStyle w:val="Heading2"/>
        <w:spacing w:before="242" w:line="276" w:lineRule="auto"/>
        <w:rPr>
          <w:rFonts w:asciiTheme="minorBidi" w:hAnsiTheme="minorBidi" w:cstheme="minorBidi"/>
        </w:rPr>
      </w:pPr>
      <w:bookmarkStart w:id="7" w:name="Class_participation:"/>
      <w:bookmarkEnd w:id="7"/>
      <w:r w:rsidRPr="004412D5">
        <w:rPr>
          <w:rFonts w:asciiTheme="minorBidi" w:hAnsiTheme="minorBidi" w:cstheme="minorBidi"/>
          <w:color w:val="365F91"/>
        </w:rPr>
        <w:t>Class</w:t>
      </w:r>
      <w:r w:rsidRPr="004412D5">
        <w:rPr>
          <w:rFonts w:asciiTheme="minorBidi" w:hAnsiTheme="minorBidi" w:cstheme="minorBidi"/>
          <w:color w:val="365F91"/>
          <w:spacing w:val="-3"/>
        </w:rPr>
        <w:t xml:space="preserve"> </w:t>
      </w:r>
      <w:r w:rsidRPr="004412D5">
        <w:rPr>
          <w:rFonts w:asciiTheme="minorBidi" w:hAnsiTheme="minorBidi" w:cstheme="minorBidi"/>
          <w:color w:val="365F91"/>
          <w:spacing w:val="-2"/>
        </w:rPr>
        <w:t>participation:</w:t>
      </w:r>
    </w:p>
    <w:p w14:paraId="461E0BB4" w14:textId="65774C2A" w:rsidR="00EB37E5" w:rsidRPr="004412D5" w:rsidRDefault="00DC007B" w:rsidP="00A37F84">
      <w:pPr>
        <w:pStyle w:val="BodyText"/>
        <w:spacing w:after="240" w:line="276" w:lineRule="auto"/>
        <w:rPr>
          <w:rFonts w:asciiTheme="minorBidi" w:hAnsiTheme="minorBidi" w:cstheme="minorBidi"/>
        </w:rPr>
      </w:pPr>
      <w:r w:rsidRPr="004412D5">
        <w:rPr>
          <w:rFonts w:asciiTheme="minorBidi" w:hAnsiTheme="minorBidi" w:cstheme="minorBidi"/>
        </w:rPr>
        <w:t>Participation</w:t>
      </w:r>
      <w:r w:rsidRPr="004412D5">
        <w:rPr>
          <w:rFonts w:asciiTheme="minorBidi" w:hAnsiTheme="minorBidi" w:cstheme="minorBidi"/>
          <w:spacing w:val="-4"/>
        </w:rPr>
        <w:t xml:space="preserve"> </w:t>
      </w:r>
      <w:r w:rsidRPr="004412D5">
        <w:rPr>
          <w:rFonts w:asciiTheme="minorBidi" w:hAnsiTheme="minorBidi" w:cstheme="minorBidi"/>
        </w:rPr>
        <w:t>will</w:t>
      </w:r>
      <w:r w:rsidRPr="004412D5">
        <w:rPr>
          <w:rFonts w:asciiTheme="minorBidi" w:hAnsiTheme="minorBidi" w:cstheme="minorBidi"/>
          <w:spacing w:val="-1"/>
        </w:rPr>
        <w:t xml:space="preserve"> </w:t>
      </w:r>
      <w:r w:rsidRPr="004412D5">
        <w:rPr>
          <w:rFonts w:asciiTheme="minorBidi" w:hAnsiTheme="minorBidi" w:cstheme="minorBidi"/>
        </w:rPr>
        <w:t>be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assessed</w:t>
      </w:r>
      <w:r w:rsidRPr="004412D5">
        <w:rPr>
          <w:rFonts w:asciiTheme="minorBidi" w:hAnsiTheme="minorBidi" w:cstheme="minorBidi"/>
          <w:spacing w:val="-1"/>
        </w:rPr>
        <w:t xml:space="preserve"> </w:t>
      </w:r>
      <w:r w:rsidRPr="004412D5">
        <w:rPr>
          <w:rFonts w:asciiTheme="minorBidi" w:hAnsiTheme="minorBidi" w:cstheme="minorBidi"/>
        </w:rPr>
        <w:t>by</w:t>
      </w:r>
      <w:r w:rsidRPr="004412D5">
        <w:rPr>
          <w:rFonts w:asciiTheme="minorBidi" w:hAnsiTheme="minorBidi" w:cstheme="minorBidi"/>
          <w:spacing w:val="-1"/>
        </w:rPr>
        <w:t xml:space="preserve"> </w:t>
      </w:r>
      <w:r w:rsidRPr="004412D5">
        <w:rPr>
          <w:rFonts w:asciiTheme="minorBidi" w:hAnsiTheme="minorBidi" w:cstheme="minorBidi"/>
        </w:rPr>
        <w:t>attendance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records</w:t>
      </w:r>
      <w:r w:rsidRPr="004412D5">
        <w:rPr>
          <w:rFonts w:asciiTheme="minorBidi" w:hAnsiTheme="minorBidi" w:cstheme="minorBidi"/>
          <w:spacing w:val="-1"/>
        </w:rPr>
        <w:t xml:space="preserve"> </w:t>
      </w:r>
      <w:r w:rsidRPr="004412D5">
        <w:rPr>
          <w:rFonts w:asciiTheme="minorBidi" w:hAnsiTheme="minorBidi" w:cstheme="minorBidi"/>
        </w:rPr>
        <w:t>and</w:t>
      </w:r>
      <w:r w:rsidRPr="004412D5">
        <w:rPr>
          <w:rFonts w:asciiTheme="minorBidi" w:hAnsiTheme="minorBidi" w:cstheme="minorBidi"/>
          <w:spacing w:val="-1"/>
        </w:rPr>
        <w:t xml:space="preserve"> </w:t>
      </w:r>
      <w:r w:rsidRPr="004412D5">
        <w:rPr>
          <w:rFonts w:asciiTheme="minorBidi" w:hAnsiTheme="minorBidi" w:cstheme="minorBidi"/>
        </w:rPr>
        <w:t>periodic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office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update</w:t>
      </w:r>
      <w:r w:rsidRPr="004412D5">
        <w:rPr>
          <w:rFonts w:asciiTheme="minorBidi" w:hAnsiTheme="minorBidi" w:cstheme="minorBidi"/>
          <w:spacing w:val="-2"/>
        </w:rPr>
        <w:t xml:space="preserve"> meetings.</w:t>
      </w:r>
    </w:p>
    <w:p w14:paraId="461E0BB5" w14:textId="77777777" w:rsidR="00EB37E5" w:rsidRPr="004412D5" w:rsidRDefault="00DC007B" w:rsidP="00A37F84">
      <w:pPr>
        <w:spacing w:line="276" w:lineRule="auto"/>
        <w:ind w:right="1"/>
        <w:jc w:val="center"/>
        <w:rPr>
          <w:rFonts w:asciiTheme="minorBidi" w:hAnsiTheme="minorBidi" w:cstheme="minorBidi"/>
          <w:sz w:val="36"/>
        </w:rPr>
      </w:pPr>
      <w:r w:rsidRPr="004412D5">
        <w:rPr>
          <w:rFonts w:asciiTheme="minorBidi" w:hAnsiTheme="minorBidi" w:cstheme="minorBidi"/>
          <w:sz w:val="36"/>
        </w:rPr>
        <w:t>Metacognition</w:t>
      </w:r>
      <w:r w:rsidRPr="004412D5">
        <w:rPr>
          <w:rFonts w:asciiTheme="minorBidi" w:hAnsiTheme="minorBidi" w:cstheme="minorBidi"/>
          <w:spacing w:val="-3"/>
          <w:sz w:val="36"/>
        </w:rPr>
        <w:t xml:space="preserve"> </w:t>
      </w:r>
      <w:r w:rsidRPr="004412D5">
        <w:rPr>
          <w:rFonts w:asciiTheme="minorBidi" w:hAnsiTheme="minorBidi" w:cstheme="minorBidi"/>
          <w:sz w:val="36"/>
        </w:rPr>
        <w:t>and the</w:t>
      </w:r>
      <w:r w:rsidRPr="004412D5">
        <w:rPr>
          <w:rFonts w:asciiTheme="minorBidi" w:hAnsiTheme="minorBidi" w:cstheme="minorBidi"/>
          <w:spacing w:val="-1"/>
          <w:sz w:val="36"/>
        </w:rPr>
        <w:t xml:space="preserve"> </w:t>
      </w:r>
      <w:r w:rsidRPr="004412D5">
        <w:rPr>
          <w:rFonts w:asciiTheme="minorBidi" w:hAnsiTheme="minorBidi" w:cstheme="minorBidi"/>
          <w:sz w:val="36"/>
        </w:rPr>
        <w:t>Learning</w:t>
      </w:r>
      <w:r w:rsidRPr="004412D5">
        <w:rPr>
          <w:rFonts w:asciiTheme="minorBidi" w:hAnsiTheme="minorBidi" w:cstheme="minorBidi"/>
          <w:spacing w:val="-4"/>
          <w:sz w:val="36"/>
        </w:rPr>
        <w:t xml:space="preserve"> </w:t>
      </w:r>
      <w:r w:rsidRPr="004412D5">
        <w:rPr>
          <w:rFonts w:asciiTheme="minorBidi" w:hAnsiTheme="minorBidi" w:cstheme="minorBidi"/>
          <w:spacing w:val="-2"/>
          <w:sz w:val="36"/>
        </w:rPr>
        <w:t>Process</w:t>
      </w:r>
    </w:p>
    <w:p w14:paraId="461E0BB6" w14:textId="77777777" w:rsidR="00EB37E5" w:rsidRPr="004412D5" w:rsidRDefault="00DC007B" w:rsidP="00A37F84">
      <w:pPr>
        <w:pStyle w:val="Heading2"/>
        <w:spacing w:after="240"/>
        <w:jc w:val="center"/>
        <w:rPr>
          <w:rFonts w:asciiTheme="minorBidi" w:hAnsiTheme="minorBidi" w:cstheme="minorBidi"/>
        </w:rPr>
      </w:pPr>
      <w:r w:rsidRPr="004412D5">
        <w:rPr>
          <w:rFonts w:asciiTheme="minorBidi" w:hAnsiTheme="minorBidi" w:cstheme="minorBidi"/>
        </w:rPr>
        <w:t>If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you are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a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 xml:space="preserve">new </w:t>
      </w:r>
      <w:r w:rsidRPr="004412D5">
        <w:rPr>
          <w:rFonts w:asciiTheme="minorBidi" w:hAnsiTheme="minorBidi" w:cstheme="minorBidi"/>
          <w:spacing w:val="-5"/>
        </w:rPr>
        <w:t>SI:</w:t>
      </w:r>
    </w:p>
    <w:p w14:paraId="461E0BB7" w14:textId="77777777" w:rsidR="00EB37E5" w:rsidRPr="004412D5" w:rsidRDefault="00DC007B" w:rsidP="00A37F84">
      <w:pPr>
        <w:pStyle w:val="BodyText"/>
        <w:spacing w:line="276" w:lineRule="auto"/>
        <w:rPr>
          <w:rFonts w:asciiTheme="minorBidi" w:hAnsiTheme="minorBidi" w:cstheme="minorBidi"/>
        </w:rPr>
      </w:pPr>
      <w:r w:rsidRPr="004412D5">
        <w:rPr>
          <w:rFonts w:asciiTheme="minorBidi" w:hAnsiTheme="minorBidi" w:cstheme="minorBidi"/>
        </w:rPr>
        <w:t xml:space="preserve">Twice during the semester, new SIs will be asked to </w:t>
      </w:r>
      <w:proofErr w:type="gramStart"/>
      <w:r w:rsidRPr="004412D5">
        <w:rPr>
          <w:rFonts w:asciiTheme="minorBidi" w:hAnsiTheme="minorBidi" w:cstheme="minorBidi"/>
        </w:rPr>
        <w:t>set-up</w:t>
      </w:r>
      <w:proofErr w:type="gramEnd"/>
      <w:r w:rsidRPr="004412D5">
        <w:rPr>
          <w:rFonts w:asciiTheme="minorBidi" w:hAnsiTheme="minorBidi" w:cstheme="minorBidi"/>
        </w:rPr>
        <w:t xml:space="preserve"> a </w:t>
      </w:r>
      <w:proofErr w:type="gramStart"/>
      <w:r w:rsidRPr="004412D5">
        <w:rPr>
          <w:rFonts w:asciiTheme="minorBidi" w:hAnsiTheme="minorBidi" w:cstheme="minorBidi"/>
        </w:rPr>
        <w:t>15-30 minute</w:t>
      </w:r>
      <w:proofErr w:type="gramEnd"/>
      <w:r w:rsidRPr="004412D5">
        <w:rPr>
          <w:rFonts w:asciiTheme="minorBidi" w:hAnsiTheme="minorBidi" w:cstheme="minorBidi"/>
        </w:rPr>
        <w:t xml:space="preserve"> update meeting to discuss how</w:t>
      </w:r>
      <w:r w:rsidRPr="004412D5">
        <w:rPr>
          <w:rFonts w:asciiTheme="minorBidi" w:hAnsiTheme="minorBidi" w:cstheme="minorBidi"/>
          <w:spacing w:val="-4"/>
        </w:rPr>
        <w:t xml:space="preserve"> </w:t>
      </w:r>
      <w:r w:rsidRPr="004412D5">
        <w:rPr>
          <w:rFonts w:asciiTheme="minorBidi" w:hAnsiTheme="minorBidi" w:cstheme="minorBidi"/>
        </w:rPr>
        <w:t>the</w:t>
      </w:r>
      <w:r w:rsidRPr="004412D5">
        <w:rPr>
          <w:rFonts w:asciiTheme="minorBidi" w:hAnsiTheme="minorBidi" w:cstheme="minorBidi"/>
          <w:spacing w:val="-4"/>
        </w:rPr>
        <w:t xml:space="preserve"> </w:t>
      </w:r>
      <w:r w:rsidRPr="004412D5">
        <w:rPr>
          <w:rFonts w:asciiTheme="minorBidi" w:hAnsiTheme="minorBidi" w:cstheme="minorBidi"/>
        </w:rPr>
        <w:t>semester</w:t>
      </w:r>
      <w:r w:rsidRPr="004412D5">
        <w:rPr>
          <w:rFonts w:asciiTheme="minorBidi" w:hAnsiTheme="minorBidi" w:cstheme="minorBidi"/>
          <w:spacing w:val="-4"/>
        </w:rPr>
        <w:t xml:space="preserve"> </w:t>
      </w:r>
      <w:r w:rsidRPr="004412D5">
        <w:rPr>
          <w:rFonts w:asciiTheme="minorBidi" w:hAnsiTheme="minorBidi" w:cstheme="minorBidi"/>
        </w:rPr>
        <w:t>has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been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going,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areas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of</w:t>
      </w:r>
      <w:r w:rsidRPr="004412D5">
        <w:rPr>
          <w:rFonts w:asciiTheme="minorBidi" w:hAnsiTheme="minorBidi" w:cstheme="minorBidi"/>
          <w:spacing w:val="-4"/>
        </w:rPr>
        <w:t xml:space="preserve"> </w:t>
      </w:r>
      <w:r w:rsidRPr="004412D5">
        <w:rPr>
          <w:rFonts w:asciiTheme="minorBidi" w:hAnsiTheme="minorBidi" w:cstheme="minorBidi"/>
        </w:rPr>
        <w:t>growth,</w:t>
      </w:r>
      <w:r w:rsidRPr="004412D5">
        <w:rPr>
          <w:rFonts w:asciiTheme="minorBidi" w:hAnsiTheme="minorBidi" w:cstheme="minorBidi"/>
          <w:spacing w:val="-1"/>
        </w:rPr>
        <w:t xml:space="preserve"> </w:t>
      </w:r>
      <w:r w:rsidRPr="004412D5">
        <w:rPr>
          <w:rFonts w:asciiTheme="minorBidi" w:hAnsiTheme="minorBidi" w:cstheme="minorBidi"/>
        </w:rPr>
        <w:t>and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strategies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moving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forward.</w:t>
      </w:r>
      <w:r w:rsidRPr="004412D5">
        <w:rPr>
          <w:rFonts w:asciiTheme="minorBidi" w:hAnsiTheme="minorBidi" w:cstheme="minorBidi"/>
          <w:spacing w:val="40"/>
        </w:rPr>
        <w:t xml:space="preserve"> </w:t>
      </w:r>
      <w:r w:rsidRPr="004412D5">
        <w:rPr>
          <w:rFonts w:asciiTheme="minorBidi" w:hAnsiTheme="minorBidi" w:cstheme="minorBidi"/>
        </w:rPr>
        <w:t>These</w:t>
      </w:r>
      <w:r w:rsidRPr="004412D5">
        <w:rPr>
          <w:rFonts w:asciiTheme="minorBidi" w:hAnsiTheme="minorBidi" w:cstheme="minorBidi"/>
          <w:spacing w:val="-4"/>
        </w:rPr>
        <w:t xml:space="preserve"> </w:t>
      </w:r>
      <w:r w:rsidRPr="004412D5">
        <w:rPr>
          <w:rFonts w:asciiTheme="minorBidi" w:hAnsiTheme="minorBidi" w:cstheme="minorBidi"/>
        </w:rPr>
        <w:t>meetings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are intended to be opportunities for reflection and development, not evaluation or critique.</w:t>
      </w:r>
      <w:r w:rsidRPr="004412D5">
        <w:rPr>
          <w:rFonts w:asciiTheme="minorBidi" w:hAnsiTheme="minorBidi" w:cstheme="minorBidi"/>
          <w:spacing w:val="40"/>
        </w:rPr>
        <w:t xml:space="preserve"> </w:t>
      </w:r>
      <w:r w:rsidRPr="004412D5">
        <w:rPr>
          <w:rFonts w:asciiTheme="minorBidi" w:hAnsiTheme="minorBidi" w:cstheme="minorBidi"/>
        </w:rPr>
        <w:t>Generally, Thursday and Friday will be used for these meetings unless schedules require other times.</w:t>
      </w:r>
    </w:p>
    <w:p w14:paraId="461E0BB8" w14:textId="77777777" w:rsidR="00EB37E5" w:rsidRPr="004412D5" w:rsidRDefault="00EB37E5" w:rsidP="00D2768F">
      <w:pPr>
        <w:pStyle w:val="BodyText"/>
        <w:spacing w:line="276" w:lineRule="auto"/>
        <w:rPr>
          <w:rFonts w:asciiTheme="minorBidi" w:hAnsiTheme="minorBidi" w:cstheme="minorBidi"/>
        </w:rPr>
      </w:pPr>
    </w:p>
    <w:p w14:paraId="461E0BB9" w14:textId="23CEF64D" w:rsidR="00EB37E5" w:rsidRPr="004412D5" w:rsidRDefault="00DC007B" w:rsidP="00A37F84">
      <w:pPr>
        <w:pStyle w:val="BodyText"/>
        <w:spacing w:line="276" w:lineRule="auto"/>
        <w:ind w:right="53"/>
        <w:rPr>
          <w:rFonts w:asciiTheme="minorBidi" w:hAnsiTheme="minorBidi" w:cstheme="minorBidi"/>
        </w:rPr>
      </w:pPr>
      <w:r w:rsidRPr="004412D5">
        <w:rPr>
          <w:rFonts w:asciiTheme="minorBidi" w:hAnsiTheme="minorBidi" w:cstheme="minorBidi"/>
        </w:rPr>
        <w:t xml:space="preserve">First time SIs are required to watch the videos from the online series, </w:t>
      </w:r>
      <w:hyperlink r:id="rId6" w:history="1">
        <w:r w:rsidRPr="004412D5">
          <w:rPr>
            <w:rStyle w:val="Hyperlink"/>
            <w:rFonts w:asciiTheme="minorBidi" w:hAnsiTheme="minorBidi" w:cstheme="minorBidi"/>
            <w:i/>
          </w:rPr>
          <w:t>How to Get the Most Out of Studying</w:t>
        </w:r>
      </w:hyperlink>
      <w:r w:rsidRPr="004412D5">
        <w:rPr>
          <w:rFonts w:asciiTheme="minorBidi" w:hAnsiTheme="minorBidi" w:cstheme="minorBidi"/>
        </w:rPr>
        <w:t>.</w:t>
      </w:r>
      <w:r w:rsidRPr="004412D5">
        <w:rPr>
          <w:rFonts w:asciiTheme="minorBidi" w:hAnsiTheme="minorBidi" w:cstheme="minorBidi"/>
          <w:spacing w:val="-5"/>
        </w:rPr>
        <w:t xml:space="preserve"> </w:t>
      </w:r>
      <w:r w:rsidRPr="004412D5">
        <w:rPr>
          <w:rFonts w:asciiTheme="minorBidi" w:hAnsiTheme="minorBidi" w:cstheme="minorBidi"/>
        </w:rPr>
        <w:t>The</w:t>
      </w:r>
      <w:r w:rsidRPr="004412D5">
        <w:rPr>
          <w:rFonts w:asciiTheme="minorBidi" w:hAnsiTheme="minorBidi" w:cstheme="minorBidi"/>
          <w:spacing w:val="-6"/>
        </w:rPr>
        <w:t xml:space="preserve"> </w:t>
      </w:r>
      <w:r w:rsidRPr="004412D5">
        <w:rPr>
          <w:rFonts w:asciiTheme="minorBidi" w:hAnsiTheme="minorBidi" w:cstheme="minorBidi"/>
        </w:rPr>
        <w:t>videos</w:t>
      </w:r>
      <w:r w:rsidRPr="004412D5">
        <w:rPr>
          <w:rFonts w:asciiTheme="minorBidi" w:hAnsiTheme="minorBidi" w:cstheme="minorBidi"/>
          <w:spacing w:val="-5"/>
        </w:rPr>
        <w:t xml:space="preserve"> </w:t>
      </w:r>
      <w:r w:rsidRPr="004412D5">
        <w:rPr>
          <w:rFonts w:asciiTheme="minorBidi" w:hAnsiTheme="minorBidi" w:cstheme="minorBidi"/>
        </w:rPr>
        <w:t>are</w:t>
      </w:r>
      <w:r w:rsidRPr="004412D5">
        <w:rPr>
          <w:rFonts w:asciiTheme="minorBidi" w:hAnsiTheme="minorBidi" w:cstheme="minorBidi"/>
          <w:spacing w:val="-6"/>
        </w:rPr>
        <w:t xml:space="preserve"> </w:t>
      </w:r>
      <w:r w:rsidRPr="004412D5">
        <w:rPr>
          <w:rFonts w:asciiTheme="minorBidi" w:hAnsiTheme="minorBidi" w:cstheme="minorBidi"/>
        </w:rPr>
        <w:t>short,</w:t>
      </w:r>
      <w:r w:rsidRPr="004412D5">
        <w:rPr>
          <w:rFonts w:asciiTheme="minorBidi" w:hAnsiTheme="minorBidi" w:cstheme="minorBidi"/>
          <w:spacing w:val="-5"/>
        </w:rPr>
        <w:t xml:space="preserve"> </w:t>
      </w:r>
      <w:r w:rsidRPr="004412D5">
        <w:rPr>
          <w:rFonts w:asciiTheme="minorBidi" w:hAnsiTheme="minorBidi" w:cstheme="minorBidi"/>
        </w:rPr>
        <w:t>coming</w:t>
      </w:r>
      <w:r w:rsidRPr="004412D5">
        <w:rPr>
          <w:rFonts w:asciiTheme="minorBidi" w:hAnsiTheme="minorBidi" w:cstheme="minorBidi"/>
          <w:spacing w:val="-5"/>
        </w:rPr>
        <w:t xml:space="preserve"> </w:t>
      </w:r>
      <w:r w:rsidRPr="004412D5">
        <w:rPr>
          <w:rFonts w:asciiTheme="minorBidi" w:hAnsiTheme="minorBidi" w:cstheme="minorBidi"/>
        </w:rPr>
        <w:t>in</w:t>
      </w:r>
      <w:r w:rsidRPr="004412D5">
        <w:rPr>
          <w:rFonts w:asciiTheme="minorBidi" w:hAnsiTheme="minorBidi" w:cstheme="minorBidi"/>
          <w:spacing w:val="-5"/>
        </w:rPr>
        <w:t xml:space="preserve"> </w:t>
      </w:r>
      <w:r w:rsidRPr="004412D5">
        <w:rPr>
          <w:rFonts w:asciiTheme="minorBidi" w:hAnsiTheme="minorBidi" w:cstheme="minorBidi"/>
        </w:rPr>
        <w:t xml:space="preserve">at </w:t>
      </w:r>
      <w:proofErr w:type="gramStart"/>
      <w:r w:rsidRPr="004412D5">
        <w:rPr>
          <w:rFonts w:asciiTheme="minorBidi" w:hAnsiTheme="minorBidi" w:cstheme="minorBidi"/>
        </w:rPr>
        <w:t>less than</w:t>
      </w:r>
      <w:proofErr w:type="gramEnd"/>
      <w:r w:rsidRPr="004412D5">
        <w:rPr>
          <w:rFonts w:asciiTheme="minorBidi" w:hAnsiTheme="minorBidi" w:cstheme="minorBidi"/>
        </w:rPr>
        <w:t xml:space="preserve"> ten minutes each.</w:t>
      </w:r>
      <w:r w:rsidRPr="004412D5">
        <w:rPr>
          <w:rFonts w:asciiTheme="minorBidi" w:hAnsiTheme="minorBidi" w:cstheme="minorBidi"/>
          <w:spacing w:val="40"/>
        </w:rPr>
        <w:t xml:space="preserve"> </w:t>
      </w:r>
      <w:r w:rsidRPr="004412D5">
        <w:rPr>
          <w:rFonts w:asciiTheme="minorBidi" w:hAnsiTheme="minorBidi" w:cstheme="minorBidi"/>
        </w:rPr>
        <w:t>These will give you a head start on the semester as you transition from student to educator.</w:t>
      </w:r>
      <w:r w:rsidRPr="004412D5">
        <w:rPr>
          <w:rFonts w:asciiTheme="minorBidi" w:hAnsiTheme="minorBidi" w:cstheme="minorBidi"/>
          <w:spacing w:val="40"/>
        </w:rPr>
        <w:t xml:space="preserve"> </w:t>
      </w:r>
      <w:r w:rsidRPr="004412D5">
        <w:rPr>
          <w:rFonts w:asciiTheme="minorBidi" w:hAnsiTheme="minorBidi" w:cstheme="minorBidi"/>
        </w:rPr>
        <w:t xml:space="preserve">These videos will be linked </w:t>
      </w:r>
      <w:proofErr w:type="gramStart"/>
      <w:r w:rsidRPr="004412D5">
        <w:rPr>
          <w:rFonts w:asciiTheme="minorBidi" w:hAnsiTheme="minorBidi" w:cstheme="minorBidi"/>
        </w:rPr>
        <w:t>in</w:t>
      </w:r>
      <w:proofErr w:type="gramEnd"/>
      <w:r w:rsidRPr="004412D5">
        <w:rPr>
          <w:rFonts w:asciiTheme="minorBidi" w:hAnsiTheme="minorBidi" w:cstheme="minorBidi"/>
        </w:rPr>
        <w:t xml:space="preserve"> Brightspace when the directed study course is </w:t>
      </w:r>
      <w:r w:rsidRPr="004412D5">
        <w:rPr>
          <w:rFonts w:asciiTheme="minorBidi" w:hAnsiTheme="minorBidi" w:cstheme="minorBidi"/>
          <w:spacing w:val="-2"/>
        </w:rPr>
        <w:t>formed.</w:t>
      </w:r>
    </w:p>
    <w:p w14:paraId="461E0BBA" w14:textId="77777777" w:rsidR="00EB37E5" w:rsidRPr="004412D5" w:rsidRDefault="00EB37E5" w:rsidP="00A37F84">
      <w:pPr>
        <w:pStyle w:val="BodyText"/>
        <w:spacing w:line="276" w:lineRule="auto"/>
        <w:rPr>
          <w:rFonts w:asciiTheme="minorBidi" w:hAnsiTheme="minorBidi" w:cstheme="minorBidi"/>
        </w:rPr>
      </w:pPr>
    </w:p>
    <w:p w14:paraId="461E0BBB" w14:textId="77777777" w:rsidR="00EB37E5" w:rsidRPr="004412D5" w:rsidRDefault="00DC007B" w:rsidP="00A37F84">
      <w:pPr>
        <w:pStyle w:val="BodyText"/>
        <w:spacing w:before="1" w:line="276" w:lineRule="auto"/>
        <w:ind w:right="76"/>
        <w:rPr>
          <w:rFonts w:asciiTheme="minorBidi" w:hAnsiTheme="minorBidi" w:cstheme="minorBidi"/>
        </w:rPr>
      </w:pPr>
      <w:r w:rsidRPr="004412D5">
        <w:rPr>
          <w:rFonts w:asciiTheme="minorBidi" w:hAnsiTheme="minorBidi" w:cstheme="minorBidi"/>
        </w:rPr>
        <w:t>Additionally, you will be required to complete a 4-module training program on Brightspace that explores issues central to tutoring such as professionalism, ethics, growth mindset, mental health, and cultural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humility.</w:t>
      </w:r>
      <w:r w:rsidRPr="004412D5">
        <w:rPr>
          <w:rFonts w:asciiTheme="minorBidi" w:hAnsiTheme="minorBidi" w:cstheme="minorBidi"/>
          <w:spacing w:val="40"/>
        </w:rPr>
        <w:t xml:space="preserve"> </w:t>
      </w:r>
      <w:r w:rsidRPr="004412D5">
        <w:rPr>
          <w:rFonts w:asciiTheme="minorBidi" w:hAnsiTheme="minorBidi" w:cstheme="minorBidi"/>
        </w:rPr>
        <w:t>These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will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include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some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online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discussions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and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a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wrap-up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essay.</w:t>
      </w:r>
      <w:r w:rsidRPr="004412D5">
        <w:rPr>
          <w:rFonts w:asciiTheme="minorBidi" w:hAnsiTheme="minorBidi" w:cstheme="minorBidi"/>
          <w:spacing w:val="40"/>
        </w:rPr>
        <w:t xml:space="preserve"> </w:t>
      </w:r>
      <w:r w:rsidRPr="004412D5">
        <w:rPr>
          <w:rFonts w:asciiTheme="minorBidi" w:hAnsiTheme="minorBidi" w:cstheme="minorBidi"/>
        </w:rPr>
        <w:t>More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details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and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a schedule of assignments will be provided at the kickoff training meeting.</w:t>
      </w:r>
    </w:p>
    <w:p w14:paraId="461E0BBC" w14:textId="77777777" w:rsidR="00EB37E5" w:rsidRPr="004412D5" w:rsidRDefault="00DC007B" w:rsidP="00A37F84">
      <w:pPr>
        <w:pStyle w:val="Heading2"/>
        <w:spacing w:after="240"/>
        <w:jc w:val="center"/>
        <w:rPr>
          <w:rFonts w:asciiTheme="minorBidi" w:hAnsiTheme="minorBidi" w:cstheme="minorBidi"/>
        </w:rPr>
      </w:pPr>
      <w:r w:rsidRPr="004412D5">
        <w:rPr>
          <w:rFonts w:asciiTheme="minorBidi" w:hAnsiTheme="minorBidi" w:cstheme="minorBidi"/>
        </w:rPr>
        <w:t>If</w:t>
      </w:r>
      <w:r w:rsidRPr="004412D5">
        <w:rPr>
          <w:rFonts w:asciiTheme="minorBidi" w:hAnsiTheme="minorBidi" w:cstheme="minorBidi"/>
          <w:spacing w:val="-4"/>
        </w:rPr>
        <w:t xml:space="preserve"> </w:t>
      </w:r>
      <w:r w:rsidRPr="004412D5">
        <w:rPr>
          <w:rFonts w:asciiTheme="minorBidi" w:hAnsiTheme="minorBidi" w:cstheme="minorBidi"/>
        </w:rPr>
        <w:t>you are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a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returning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  <w:spacing w:val="-5"/>
        </w:rPr>
        <w:t>SI:</w:t>
      </w:r>
    </w:p>
    <w:p w14:paraId="461E0BC9" w14:textId="61A5AD29" w:rsidR="00EB37E5" w:rsidRPr="004412D5" w:rsidRDefault="00DC007B" w:rsidP="00A37F84">
      <w:pPr>
        <w:pStyle w:val="BodyText"/>
        <w:spacing w:line="276" w:lineRule="auto"/>
        <w:rPr>
          <w:rFonts w:asciiTheme="minorBidi" w:hAnsiTheme="minorBidi" w:cstheme="minorBidi"/>
          <w:sz w:val="20"/>
        </w:rPr>
      </w:pPr>
      <w:r w:rsidRPr="004412D5">
        <w:rPr>
          <w:rFonts w:asciiTheme="minorBidi" w:hAnsiTheme="minorBidi" w:cstheme="minorBidi"/>
        </w:rPr>
        <w:t>Once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during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the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semester,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returning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SIs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will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be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asked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to</w:t>
      </w:r>
      <w:r w:rsidRPr="004412D5">
        <w:rPr>
          <w:rFonts w:asciiTheme="minorBidi" w:hAnsiTheme="minorBidi" w:cstheme="minorBidi"/>
          <w:spacing w:val="-2"/>
        </w:rPr>
        <w:t xml:space="preserve"> </w:t>
      </w:r>
      <w:proofErr w:type="gramStart"/>
      <w:r w:rsidRPr="004412D5">
        <w:rPr>
          <w:rFonts w:asciiTheme="minorBidi" w:hAnsiTheme="minorBidi" w:cstheme="minorBidi"/>
        </w:rPr>
        <w:t>set-up</w:t>
      </w:r>
      <w:proofErr w:type="gramEnd"/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a</w:t>
      </w:r>
      <w:r w:rsidRPr="004412D5">
        <w:rPr>
          <w:rFonts w:asciiTheme="minorBidi" w:hAnsiTheme="minorBidi" w:cstheme="minorBidi"/>
          <w:spacing w:val="-3"/>
        </w:rPr>
        <w:t xml:space="preserve"> </w:t>
      </w:r>
      <w:proofErr w:type="gramStart"/>
      <w:r w:rsidRPr="004412D5">
        <w:rPr>
          <w:rFonts w:asciiTheme="minorBidi" w:hAnsiTheme="minorBidi" w:cstheme="minorBidi"/>
        </w:rPr>
        <w:t>15-30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minute</w:t>
      </w:r>
      <w:proofErr w:type="gramEnd"/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update</w:t>
      </w:r>
      <w:r w:rsidRPr="004412D5">
        <w:rPr>
          <w:rFonts w:asciiTheme="minorBidi" w:hAnsiTheme="minorBidi" w:cstheme="minorBidi"/>
          <w:spacing w:val="-3"/>
        </w:rPr>
        <w:t xml:space="preserve"> </w:t>
      </w:r>
      <w:r w:rsidRPr="004412D5">
        <w:rPr>
          <w:rFonts w:asciiTheme="minorBidi" w:hAnsiTheme="minorBidi" w:cstheme="minorBidi"/>
        </w:rPr>
        <w:t>meeting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to</w:t>
      </w:r>
      <w:r w:rsidRPr="004412D5">
        <w:rPr>
          <w:rFonts w:asciiTheme="minorBidi" w:hAnsiTheme="minorBidi" w:cstheme="minorBidi"/>
          <w:spacing w:val="-2"/>
        </w:rPr>
        <w:t xml:space="preserve"> </w:t>
      </w:r>
      <w:r w:rsidRPr="004412D5">
        <w:rPr>
          <w:rFonts w:asciiTheme="minorBidi" w:hAnsiTheme="minorBidi" w:cstheme="minorBidi"/>
        </w:rPr>
        <w:t>discuss how the semester has been going, areas of growth, and strategies going forward.</w:t>
      </w:r>
      <w:r w:rsidRPr="004412D5">
        <w:rPr>
          <w:rFonts w:asciiTheme="minorBidi" w:hAnsiTheme="minorBidi" w:cstheme="minorBidi"/>
          <w:spacing w:val="40"/>
        </w:rPr>
        <w:t xml:space="preserve"> </w:t>
      </w:r>
      <w:r w:rsidRPr="004412D5">
        <w:rPr>
          <w:rFonts w:asciiTheme="minorBidi" w:hAnsiTheme="minorBidi" w:cstheme="minorBidi"/>
        </w:rPr>
        <w:t>These meetings are intended to be opportunities for reflection and development, not evaluation or critique.</w:t>
      </w:r>
      <w:r w:rsidRPr="004412D5">
        <w:rPr>
          <w:rFonts w:asciiTheme="minorBidi" w:hAnsiTheme="minorBidi" w:cstheme="minorBidi"/>
          <w:spacing w:val="40"/>
        </w:rPr>
        <w:t xml:space="preserve"> </w:t>
      </w:r>
      <w:r w:rsidRPr="004412D5">
        <w:rPr>
          <w:rFonts w:asciiTheme="minorBidi" w:hAnsiTheme="minorBidi" w:cstheme="minorBidi"/>
        </w:rPr>
        <w:t>Generally, Thursday and Fridays will be used for these meetings unless schedules require other times.</w:t>
      </w:r>
    </w:p>
    <w:sectPr w:rsidR="00EB37E5" w:rsidRPr="004412D5">
      <w:pgSz w:w="12240" w:h="15840"/>
      <w:pgMar w:top="64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4ED7"/>
    <w:multiLevelType w:val="hybridMultilevel"/>
    <w:tmpl w:val="892247D8"/>
    <w:lvl w:ilvl="0" w:tplc="9072E75C">
      <w:start w:val="1"/>
      <w:numFmt w:val="decimal"/>
      <w:lvlText w:val="%1."/>
      <w:lvlJc w:val="left"/>
      <w:pPr>
        <w:ind w:left="1020" w:hanging="300"/>
        <w:jc w:val="left"/>
      </w:pPr>
      <w:rPr>
        <w:rFonts w:asciiTheme="minorBidi" w:eastAsia="Times New Roman" w:hAnsiTheme="minorBidi" w:cstheme="minorBid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DAA6F44">
      <w:numFmt w:val="bullet"/>
      <w:lvlText w:val="•"/>
      <w:lvlJc w:val="left"/>
      <w:pPr>
        <w:ind w:left="1998" w:hanging="300"/>
      </w:pPr>
      <w:rPr>
        <w:rFonts w:hint="default"/>
        <w:lang w:val="en-US" w:eastAsia="en-US" w:bidi="ar-SA"/>
      </w:rPr>
    </w:lvl>
    <w:lvl w:ilvl="2" w:tplc="25B4BD4E">
      <w:numFmt w:val="bullet"/>
      <w:lvlText w:val="•"/>
      <w:lvlJc w:val="left"/>
      <w:pPr>
        <w:ind w:left="2976" w:hanging="300"/>
      </w:pPr>
      <w:rPr>
        <w:rFonts w:hint="default"/>
        <w:lang w:val="en-US" w:eastAsia="en-US" w:bidi="ar-SA"/>
      </w:rPr>
    </w:lvl>
    <w:lvl w:ilvl="3" w:tplc="C876D87A">
      <w:numFmt w:val="bullet"/>
      <w:lvlText w:val="•"/>
      <w:lvlJc w:val="left"/>
      <w:pPr>
        <w:ind w:left="3954" w:hanging="300"/>
      </w:pPr>
      <w:rPr>
        <w:rFonts w:hint="default"/>
        <w:lang w:val="en-US" w:eastAsia="en-US" w:bidi="ar-SA"/>
      </w:rPr>
    </w:lvl>
    <w:lvl w:ilvl="4" w:tplc="4CAE22E4">
      <w:numFmt w:val="bullet"/>
      <w:lvlText w:val="•"/>
      <w:lvlJc w:val="left"/>
      <w:pPr>
        <w:ind w:left="4932" w:hanging="300"/>
      </w:pPr>
      <w:rPr>
        <w:rFonts w:hint="default"/>
        <w:lang w:val="en-US" w:eastAsia="en-US" w:bidi="ar-SA"/>
      </w:rPr>
    </w:lvl>
    <w:lvl w:ilvl="5" w:tplc="E2542E12">
      <w:numFmt w:val="bullet"/>
      <w:lvlText w:val="•"/>
      <w:lvlJc w:val="left"/>
      <w:pPr>
        <w:ind w:left="5910" w:hanging="300"/>
      </w:pPr>
      <w:rPr>
        <w:rFonts w:hint="default"/>
        <w:lang w:val="en-US" w:eastAsia="en-US" w:bidi="ar-SA"/>
      </w:rPr>
    </w:lvl>
    <w:lvl w:ilvl="6" w:tplc="E6723CD6">
      <w:numFmt w:val="bullet"/>
      <w:lvlText w:val="•"/>
      <w:lvlJc w:val="left"/>
      <w:pPr>
        <w:ind w:left="6888" w:hanging="300"/>
      </w:pPr>
      <w:rPr>
        <w:rFonts w:hint="default"/>
        <w:lang w:val="en-US" w:eastAsia="en-US" w:bidi="ar-SA"/>
      </w:rPr>
    </w:lvl>
    <w:lvl w:ilvl="7" w:tplc="3AA2B820">
      <w:numFmt w:val="bullet"/>
      <w:lvlText w:val="•"/>
      <w:lvlJc w:val="left"/>
      <w:pPr>
        <w:ind w:left="7866" w:hanging="300"/>
      </w:pPr>
      <w:rPr>
        <w:rFonts w:hint="default"/>
        <w:lang w:val="en-US" w:eastAsia="en-US" w:bidi="ar-SA"/>
      </w:rPr>
    </w:lvl>
    <w:lvl w:ilvl="8" w:tplc="55FE7008">
      <w:numFmt w:val="bullet"/>
      <w:lvlText w:val="•"/>
      <w:lvlJc w:val="left"/>
      <w:pPr>
        <w:ind w:left="8844" w:hanging="300"/>
      </w:pPr>
      <w:rPr>
        <w:rFonts w:hint="default"/>
        <w:lang w:val="en-US" w:eastAsia="en-US" w:bidi="ar-SA"/>
      </w:rPr>
    </w:lvl>
  </w:abstractNum>
  <w:num w:numId="1" w16cid:durableId="205291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37E5"/>
    <w:rsid w:val="004412D5"/>
    <w:rsid w:val="007512E2"/>
    <w:rsid w:val="00A37F84"/>
    <w:rsid w:val="00CD3B87"/>
    <w:rsid w:val="00D2768F"/>
    <w:rsid w:val="00DC007B"/>
    <w:rsid w:val="00EB37E5"/>
    <w:rsid w:val="00F5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E0B87"/>
  <w15:docId w15:val="{10561CBD-D656-47BE-84B5-1EE10DB6D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414" w:lineRule="exact"/>
      <w:ind w:left="2" w:right="1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241" w:line="421" w:lineRule="exact"/>
      <w:outlineLvl w:val="1"/>
    </w:pPr>
    <w:rPr>
      <w:rFonts w:ascii="Cambria" w:eastAsia="Cambria" w:hAnsi="Cambria" w:cs="Cambria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20" w:hanging="300"/>
    </w:pPr>
  </w:style>
  <w:style w:type="paragraph" w:customStyle="1" w:styleId="TableParagraph">
    <w:name w:val="Table Paragraph"/>
    <w:basedOn w:val="Normal"/>
    <w:uiPriority w:val="1"/>
    <w:qFormat/>
    <w:pPr>
      <w:spacing w:line="341" w:lineRule="exact"/>
      <w:ind w:left="825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D2768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76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mford.edu/how-to-study/" TargetMode="External"/><Relationship Id="rId5" Type="http://schemas.openxmlformats.org/officeDocument/2006/relationships/hyperlink" Target="mailto:(feissner@geneseo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639</Words>
  <Characters>3645</Characters>
  <Application>Microsoft Office Word</Application>
  <DocSecurity>0</DocSecurity>
  <Lines>30</Lines>
  <Paragraphs>8</Paragraphs>
  <ScaleCrop>false</ScaleCrop>
  <Company>SUNY Geneseo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Chemistry 313-Lab Techniques in Organic Chemistry (1993)</dc:title>
  <dc:creator>David K. Johnson</dc:creator>
  <cp:lastModifiedBy>Anjali Shiyamsaran</cp:lastModifiedBy>
  <cp:revision>6</cp:revision>
  <dcterms:created xsi:type="dcterms:W3CDTF">2026-05-14T18:37:00Z</dcterms:created>
  <dcterms:modified xsi:type="dcterms:W3CDTF">2026-08-13T14:21:00Z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0x010100E7CBF77531570B428BC8295EE2FFD2C5</vt:lpwstr>
  </property>
  <property fmtid="{D5CDD505-2E9C-101B-9397-08002B2CF9AE}" pid="3" name="Created">
    <vt:filetime>2025-01-22T00:00:00Z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2026-05-14T00:00:00Z</vt:filetime>
  </property>
  <property fmtid="{D5CDD505-2E9C-101B-9397-08002B2CF9AE}" pid="6" name="Producer">
    <vt:lpwstr>Adobe PDF Library 24.5.96</vt:lpwstr>
  </property>
  <property fmtid="{D5CDD505-2E9C-101B-9397-08002B2CF9AE}" pid="7" name="SourceModified">
    <vt:lpwstr>D:20250116192048</vt:lpwstr>
  </property>
  <property fmtid="{D5CDD505-2E9C-101B-9397-08002B2CF9AE}" pid="8" name="MSIP_Label_10d73138-cabd-45f4-a7b4-a30ccae17fed_Enabled">
    <vt:lpwstr>true</vt:lpwstr>
  </property>
  <property fmtid="{D5CDD505-2E9C-101B-9397-08002B2CF9AE}" pid="9" name="MSIP_Label_10d73138-cabd-45f4-a7b4-a30ccae17fed_SetDate">
    <vt:lpwstr>2026-08-13T14:18:59Z</vt:lpwstr>
  </property>
  <property fmtid="{D5CDD505-2E9C-101B-9397-08002B2CF9AE}" pid="10" name="MSIP_Label_10d73138-cabd-45f4-a7b4-a30ccae17fed_Method">
    <vt:lpwstr>Standard</vt:lpwstr>
  </property>
  <property fmtid="{D5CDD505-2E9C-101B-9397-08002B2CF9AE}" pid="11" name="MSIP_Label_10d73138-cabd-45f4-a7b4-a30ccae17fed_Name">
    <vt:lpwstr>General</vt:lpwstr>
  </property>
  <property fmtid="{D5CDD505-2E9C-101B-9397-08002B2CF9AE}" pid="12" name="MSIP_Label_10d73138-cabd-45f4-a7b4-a30ccae17fed_SiteId">
    <vt:lpwstr>02ce934f-066a-4d00-b828-cedba7cf4f79</vt:lpwstr>
  </property>
  <property fmtid="{D5CDD505-2E9C-101B-9397-08002B2CF9AE}" pid="13" name="MSIP_Label_10d73138-cabd-45f4-a7b4-a30ccae17fed_ActionId">
    <vt:lpwstr>21c1253c-188c-42f6-96a5-9dc6bc084792</vt:lpwstr>
  </property>
  <property fmtid="{D5CDD505-2E9C-101B-9397-08002B2CF9AE}" pid="14" name="MSIP_Label_10d73138-cabd-45f4-a7b4-a30ccae17fed_ContentBits">
    <vt:lpwstr>0</vt:lpwstr>
  </property>
  <property fmtid="{D5CDD505-2E9C-101B-9397-08002B2CF9AE}" pid="15" name="MSIP_Label_10d73138-cabd-45f4-a7b4-a30ccae17fed_Tag">
    <vt:lpwstr>10, 3, 0, 1</vt:lpwstr>
  </property>
</Properties>
</file>